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69FA3" w14:textId="77777777" w:rsidR="00E07B2B" w:rsidRPr="00E07B2B" w:rsidRDefault="00E07B2B" w:rsidP="00E07B2B">
      <w:pPr>
        <w:spacing w:after="0" w:line="240" w:lineRule="auto"/>
        <w:ind w:left="-5" w:right="825" w:hanging="10"/>
        <w:jc w:val="left"/>
        <w:rPr>
          <w:rFonts w:ascii="Times New Roman" w:hAnsi="Times New Roman" w:cs="Times New Roman"/>
          <w:b/>
          <w:sz w:val="24"/>
          <w:szCs w:val="24"/>
        </w:rPr>
      </w:pPr>
      <w:bookmarkStart w:id="0" w:name="_Hlk225262012"/>
      <w:r w:rsidRPr="00E07B2B">
        <w:rPr>
          <w:rFonts w:ascii="Times New Roman" w:hAnsi="Times New Roman" w:cs="Times New Roman"/>
          <w:b/>
          <w:sz w:val="24"/>
          <w:szCs w:val="24"/>
        </w:rPr>
        <w:t>Załącznik nr 5</w:t>
      </w:r>
    </w:p>
    <w:p w14:paraId="32D6EEEE" w14:textId="77777777" w:rsidR="00E07B2B" w:rsidRPr="00E07B2B" w:rsidRDefault="00E07B2B" w:rsidP="00E07B2B">
      <w:pPr>
        <w:spacing w:after="0" w:line="240" w:lineRule="auto"/>
        <w:ind w:left="-5" w:right="825" w:hanging="10"/>
        <w:jc w:val="left"/>
        <w:rPr>
          <w:rFonts w:ascii="Times New Roman" w:hAnsi="Times New Roman" w:cs="Times New Roman"/>
          <w:b/>
          <w:sz w:val="24"/>
          <w:szCs w:val="24"/>
        </w:rPr>
      </w:pPr>
    </w:p>
    <w:p w14:paraId="7A98FB92" w14:textId="77777777" w:rsidR="00E07B2B" w:rsidRPr="00E07B2B" w:rsidRDefault="00E07B2B" w:rsidP="00E07B2B">
      <w:pPr>
        <w:spacing w:after="0" w:line="240" w:lineRule="auto"/>
        <w:ind w:left="-5" w:right="825" w:hanging="10"/>
        <w:jc w:val="left"/>
        <w:rPr>
          <w:rFonts w:ascii="Times New Roman" w:hAnsi="Times New Roman" w:cs="Times New Roman"/>
          <w:b/>
          <w:sz w:val="24"/>
          <w:szCs w:val="24"/>
        </w:rPr>
      </w:pPr>
      <w:r w:rsidRPr="00E07B2B">
        <w:rPr>
          <w:rFonts w:ascii="Times New Roman" w:hAnsi="Times New Roman" w:cs="Times New Roman"/>
          <w:b/>
          <w:sz w:val="24"/>
          <w:szCs w:val="24"/>
        </w:rPr>
        <w:t>WZÓR UMOWY</w:t>
      </w:r>
    </w:p>
    <w:p w14:paraId="60417A6C" w14:textId="77777777" w:rsidR="00E07B2B" w:rsidRDefault="00E07B2B" w:rsidP="00E07B2B">
      <w:pPr>
        <w:spacing w:after="0" w:line="240" w:lineRule="auto"/>
        <w:ind w:left="-5" w:right="825" w:hanging="10"/>
        <w:jc w:val="left"/>
        <w:rPr>
          <w:rFonts w:ascii="Times New Roman" w:hAnsi="Times New Roman" w:cs="Times New Roman"/>
          <w:b/>
          <w:sz w:val="24"/>
          <w:szCs w:val="24"/>
        </w:rPr>
      </w:pPr>
      <w:r w:rsidRPr="00E07B2B">
        <w:rPr>
          <w:rFonts w:ascii="Times New Roman" w:hAnsi="Times New Roman" w:cs="Times New Roman"/>
          <w:b/>
          <w:sz w:val="24"/>
          <w:szCs w:val="24"/>
        </w:rPr>
        <w:t>Umowa nr ……………………</w:t>
      </w:r>
    </w:p>
    <w:p w14:paraId="3438FBE7" w14:textId="77777777" w:rsidR="00E07B2B" w:rsidRDefault="00E07B2B" w:rsidP="00E07B2B">
      <w:pPr>
        <w:spacing w:after="0" w:line="240" w:lineRule="auto"/>
        <w:ind w:left="-5" w:right="825" w:hanging="10"/>
        <w:jc w:val="left"/>
        <w:rPr>
          <w:rFonts w:ascii="Times New Roman" w:hAnsi="Times New Roman" w:cs="Times New Roman"/>
          <w:b/>
          <w:sz w:val="24"/>
          <w:szCs w:val="24"/>
        </w:rPr>
      </w:pPr>
    </w:p>
    <w:p w14:paraId="4A713D8F" w14:textId="4B0259B9" w:rsidR="005C7995" w:rsidRPr="00AD42D8" w:rsidRDefault="00486D43" w:rsidP="00E07B2B">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 xml:space="preserve">zawarta w dniu złożenia ostatniego podpisu osób wskazanych w komparycji pomiędzy: </w:t>
      </w:r>
    </w:p>
    <w:p w14:paraId="421657D7" w14:textId="77777777" w:rsidR="005C7995" w:rsidRPr="00AD42D8" w:rsidRDefault="00486D43" w:rsidP="00980F9F">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 xml:space="preserve">Gminą Wrocław z siedzibą we Wrocławiu, </w:t>
      </w:r>
    </w:p>
    <w:p w14:paraId="387AA61B" w14:textId="77777777" w:rsidR="005C7995" w:rsidRPr="00AD42D8" w:rsidRDefault="00486D43" w:rsidP="005C7995">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 xml:space="preserve">pl. Nowy Targ 1-8, 50-141 Wrocław, NIP: 8971383551, </w:t>
      </w:r>
    </w:p>
    <w:p w14:paraId="2D21E705" w14:textId="77777777" w:rsidR="005C7995" w:rsidRPr="00AD42D8" w:rsidRDefault="00486D43" w:rsidP="005C7995">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 xml:space="preserve">działającą poprzez Zespół Szkół nr 2, </w:t>
      </w:r>
    </w:p>
    <w:p w14:paraId="3F8965A8" w14:textId="77777777" w:rsidR="005C7995" w:rsidRPr="00AD42D8" w:rsidRDefault="00486D43" w:rsidP="005C7995">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 xml:space="preserve">jednostkę budżetową Gminy Wrocław  z siedzibą we Wrocławiu (50-551) </w:t>
      </w:r>
    </w:p>
    <w:p w14:paraId="4C1FA2FE" w14:textId="77777777" w:rsidR="005C7995" w:rsidRPr="00AD42D8" w:rsidRDefault="00486D43" w:rsidP="005C7995">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 xml:space="preserve">przy ul. Borowska 105, </w:t>
      </w:r>
    </w:p>
    <w:p w14:paraId="50EC1AAE" w14:textId="150DC3DD" w:rsidR="00486D43" w:rsidRPr="00AD42D8" w:rsidRDefault="00486D43" w:rsidP="005C7995">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 xml:space="preserve">reprezentowaną przez: Małgorzatę Hamberg – Dyrektora Zespołu Szkół nr 2 we Wrocławiu, na podstawie pełnomocnictwa nr  25/I/JO/24 z dnia 1 marca 2024 Prezydenta Miasta Wrocławia </w:t>
      </w:r>
    </w:p>
    <w:p w14:paraId="40E27AEF" w14:textId="77777777" w:rsidR="00E07B2B" w:rsidRDefault="00486D43" w:rsidP="00980F9F">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zwaną w dalszej części Umowy „Zamawiającym”</w:t>
      </w:r>
    </w:p>
    <w:p w14:paraId="0CC8674C" w14:textId="7F9CE3F7" w:rsidR="00300B07" w:rsidRPr="00AD42D8" w:rsidRDefault="00486D43" w:rsidP="00980F9F">
      <w:pPr>
        <w:spacing w:after="0" w:line="240" w:lineRule="auto"/>
        <w:ind w:left="-5" w:right="825" w:hanging="10"/>
        <w:jc w:val="left"/>
        <w:rPr>
          <w:rFonts w:ascii="Times New Roman" w:hAnsi="Times New Roman" w:cs="Times New Roman"/>
          <w:sz w:val="24"/>
          <w:szCs w:val="24"/>
        </w:rPr>
      </w:pPr>
      <w:r w:rsidRPr="00AD42D8">
        <w:rPr>
          <w:rFonts w:ascii="Times New Roman" w:hAnsi="Times New Roman" w:cs="Times New Roman"/>
          <w:sz w:val="24"/>
          <w:szCs w:val="24"/>
        </w:rPr>
        <w:t xml:space="preserve"> </w:t>
      </w:r>
      <w:r w:rsidR="009E3A3F" w:rsidRPr="00AD42D8">
        <w:rPr>
          <w:rFonts w:ascii="Times New Roman" w:hAnsi="Times New Roman" w:cs="Times New Roman"/>
          <w:sz w:val="24"/>
          <w:szCs w:val="24"/>
        </w:rPr>
        <w:t>a firmą</w:t>
      </w:r>
    </w:p>
    <w:p w14:paraId="724F0FAD" w14:textId="16BAFFFC" w:rsidR="003F5F70" w:rsidRPr="00926F18" w:rsidRDefault="00E07B2B" w:rsidP="003F5F70">
      <w:pPr>
        <w:spacing w:after="0" w:line="240" w:lineRule="auto"/>
        <w:ind w:right="67"/>
        <w:rPr>
          <w:rFonts w:ascii="Times New Roman" w:hAnsi="Times New Roman" w:cs="Times New Roman"/>
          <w:bCs/>
          <w:sz w:val="24"/>
          <w:szCs w:val="24"/>
        </w:rPr>
      </w:pPr>
      <w:r>
        <w:rPr>
          <w:rFonts w:ascii="Times New Roman" w:hAnsi="Times New Roman" w:cs="Times New Roman"/>
          <w:bCs/>
          <w:sz w:val="24"/>
          <w:szCs w:val="24"/>
        </w:rPr>
        <w:t>……</w:t>
      </w:r>
    </w:p>
    <w:p w14:paraId="792FFE4E" w14:textId="23E07961" w:rsidR="003F5F70" w:rsidRPr="00926F18" w:rsidRDefault="003F5F70" w:rsidP="003F5F70">
      <w:pPr>
        <w:spacing w:after="0" w:line="240" w:lineRule="auto"/>
        <w:ind w:right="67"/>
        <w:rPr>
          <w:rFonts w:ascii="Times New Roman" w:hAnsi="Times New Roman" w:cs="Times New Roman"/>
          <w:bCs/>
          <w:sz w:val="24"/>
          <w:szCs w:val="24"/>
        </w:rPr>
      </w:pPr>
      <w:r w:rsidRPr="00926F18">
        <w:rPr>
          <w:rFonts w:ascii="Times New Roman" w:hAnsi="Times New Roman" w:cs="Times New Roman"/>
          <w:bCs/>
          <w:sz w:val="24"/>
          <w:szCs w:val="24"/>
        </w:rPr>
        <w:t xml:space="preserve">NIP </w:t>
      </w:r>
      <w:r w:rsidR="00E07B2B">
        <w:rPr>
          <w:rFonts w:ascii="Times New Roman" w:hAnsi="Times New Roman" w:cs="Times New Roman"/>
          <w:bCs/>
          <w:sz w:val="24"/>
          <w:szCs w:val="24"/>
        </w:rPr>
        <w:t>.</w:t>
      </w:r>
      <w:r w:rsidRPr="00926F18">
        <w:rPr>
          <w:rFonts w:ascii="Times New Roman" w:hAnsi="Times New Roman" w:cs="Times New Roman"/>
          <w:bCs/>
          <w:sz w:val="24"/>
          <w:szCs w:val="24"/>
        </w:rPr>
        <w:t xml:space="preserve">, REGON </w:t>
      </w:r>
      <w:r w:rsidR="00E07B2B">
        <w:rPr>
          <w:rFonts w:ascii="Times New Roman" w:hAnsi="Times New Roman" w:cs="Times New Roman"/>
          <w:bCs/>
          <w:sz w:val="24"/>
          <w:szCs w:val="24"/>
        </w:rPr>
        <w:t>…</w:t>
      </w:r>
    </w:p>
    <w:p w14:paraId="5B48470D" w14:textId="6308D40A" w:rsidR="00300B07" w:rsidRPr="00AD42D8" w:rsidRDefault="009E3A3F" w:rsidP="00980F9F">
      <w:pPr>
        <w:spacing w:after="0" w:line="240" w:lineRule="auto"/>
        <w:ind w:left="-15" w:right="67" w:firstLine="0"/>
        <w:rPr>
          <w:rFonts w:ascii="Times New Roman" w:hAnsi="Times New Roman" w:cs="Times New Roman"/>
          <w:sz w:val="24"/>
          <w:szCs w:val="24"/>
        </w:rPr>
      </w:pPr>
      <w:r w:rsidRPr="00AD42D8">
        <w:rPr>
          <w:rFonts w:ascii="Times New Roman" w:hAnsi="Times New Roman" w:cs="Times New Roman"/>
          <w:sz w:val="24"/>
          <w:szCs w:val="24"/>
        </w:rPr>
        <w:t>reprezentowaną przez:</w:t>
      </w:r>
      <w:r w:rsidR="003F5F70">
        <w:rPr>
          <w:rFonts w:ascii="Times New Roman" w:hAnsi="Times New Roman" w:cs="Times New Roman"/>
          <w:sz w:val="24"/>
          <w:szCs w:val="24"/>
        </w:rPr>
        <w:t xml:space="preserve"> </w:t>
      </w:r>
      <w:r w:rsidR="00E07B2B">
        <w:rPr>
          <w:rFonts w:ascii="Times New Roman" w:hAnsi="Times New Roman" w:cs="Times New Roman"/>
          <w:sz w:val="24"/>
          <w:szCs w:val="24"/>
        </w:rPr>
        <w:t>….</w:t>
      </w:r>
    </w:p>
    <w:p w14:paraId="7EDAB53B" w14:textId="3A31A4EE" w:rsidR="001D177C" w:rsidRPr="00AD42D8" w:rsidRDefault="001D177C" w:rsidP="003F5F70">
      <w:pPr>
        <w:spacing w:after="0" w:line="240" w:lineRule="auto"/>
        <w:ind w:right="3134"/>
        <w:rPr>
          <w:rFonts w:ascii="Times New Roman" w:hAnsi="Times New Roman" w:cs="Times New Roman"/>
          <w:sz w:val="24"/>
          <w:szCs w:val="24"/>
        </w:rPr>
      </w:pPr>
    </w:p>
    <w:p w14:paraId="27678DC6" w14:textId="77777777" w:rsidR="00300B07" w:rsidRPr="00AD42D8" w:rsidRDefault="009E3A3F" w:rsidP="00980F9F">
      <w:pPr>
        <w:spacing w:after="0" w:line="240" w:lineRule="auto"/>
        <w:ind w:left="-15" w:right="3134" w:firstLine="0"/>
        <w:rPr>
          <w:rFonts w:ascii="Times New Roman" w:hAnsi="Times New Roman" w:cs="Times New Roman"/>
          <w:sz w:val="24"/>
          <w:szCs w:val="24"/>
        </w:rPr>
      </w:pPr>
      <w:r w:rsidRPr="00AD42D8">
        <w:rPr>
          <w:rFonts w:ascii="Times New Roman" w:hAnsi="Times New Roman" w:cs="Times New Roman"/>
          <w:sz w:val="24"/>
          <w:szCs w:val="24"/>
        </w:rPr>
        <w:t xml:space="preserve"> </w:t>
      </w:r>
      <w:r w:rsidR="00486D43" w:rsidRPr="00AD42D8">
        <w:rPr>
          <w:rFonts w:ascii="Times New Roman" w:hAnsi="Times New Roman" w:cs="Times New Roman"/>
          <w:sz w:val="24"/>
          <w:szCs w:val="24"/>
        </w:rPr>
        <w:t xml:space="preserve">Zwaną </w:t>
      </w:r>
      <w:r w:rsidRPr="00AD42D8">
        <w:rPr>
          <w:rFonts w:ascii="Times New Roman" w:hAnsi="Times New Roman" w:cs="Times New Roman"/>
          <w:sz w:val="24"/>
          <w:szCs w:val="24"/>
        </w:rPr>
        <w:t>w dalszej części</w:t>
      </w:r>
      <w:r w:rsidRPr="00AD42D8">
        <w:rPr>
          <w:rFonts w:ascii="Times New Roman" w:hAnsi="Times New Roman" w:cs="Times New Roman"/>
          <w:b/>
          <w:sz w:val="24"/>
          <w:szCs w:val="24"/>
        </w:rPr>
        <w:t xml:space="preserve"> </w:t>
      </w:r>
      <w:r w:rsidRPr="00AD42D8">
        <w:rPr>
          <w:rFonts w:ascii="Times New Roman" w:hAnsi="Times New Roman" w:cs="Times New Roman"/>
          <w:sz w:val="24"/>
          <w:szCs w:val="24"/>
        </w:rPr>
        <w:t>Umowy</w:t>
      </w:r>
      <w:r w:rsidRPr="00AD42D8">
        <w:rPr>
          <w:rFonts w:ascii="Times New Roman" w:hAnsi="Times New Roman" w:cs="Times New Roman"/>
          <w:b/>
          <w:sz w:val="24"/>
          <w:szCs w:val="24"/>
        </w:rPr>
        <w:t xml:space="preserve"> </w:t>
      </w:r>
      <w:r w:rsidRPr="00AD42D8">
        <w:rPr>
          <w:rFonts w:ascii="Times New Roman" w:hAnsi="Times New Roman" w:cs="Times New Roman"/>
          <w:sz w:val="24"/>
          <w:szCs w:val="24"/>
        </w:rPr>
        <w:t>„Wykonawcą</w:t>
      </w:r>
      <w:r w:rsidR="00486D43" w:rsidRPr="00AD42D8">
        <w:rPr>
          <w:rFonts w:ascii="Times New Roman" w:hAnsi="Times New Roman" w:cs="Times New Roman"/>
          <w:sz w:val="24"/>
          <w:szCs w:val="24"/>
        </w:rPr>
        <w:t>”</w:t>
      </w:r>
    </w:p>
    <w:bookmarkEnd w:id="0"/>
    <w:p w14:paraId="4AB6A9CA" w14:textId="77777777" w:rsidR="00963F99" w:rsidRPr="00AD42D8" w:rsidRDefault="00963F99" w:rsidP="00980F9F">
      <w:pPr>
        <w:spacing w:after="0" w:line="240" w:lineRule="auto"/>
        <w:ind w:left="10" w:right="2225" w:hanging="10"/>
        <w:jc w:val="left"/>
        <w:rPr>
          <w:rFonts w:ascii="Times New Roman" w:hAnsi="Times New Roman" w:cs="Times New Roman"/>
          <w:b/>
          <w:sz w:val="24"/>
          <w:szCs w:val="24"/>
        </w:rPr>
      </w:pPr>
    </w:p>
    <w:p w14:paraId="5C9C8173" w14:textId="77777777" w:rsidR="00980F9F" w:rsidRPr="00AD42D8" w:rsidRDefault="00980F9F" w:rsidP="00980F9F">
      <w:pPr>
        <w:spacing w:after="0" w:line="240" w:lineRule="auto"/>
        <w:ind w:left="10" w:right="2225" w:hanging="10"/>
        <w:jc w:val="left"/>
        <w:rPr>
          <w:rFonts w:ascii="Times New Roman" w:hAnsi="Times New Roman" w:cs="Times New Roman"/>
          <w:b/>
          <w:sz w:val="24"/>
          <w:szCs w:val="24"/>
        </w:rPr>
      </w:pPr>
    </w:p>
    <w:p w14:paraId="7B1EF529" w14:textId="77777777" w:rsidR="00300B07" w:rsidRPr="00AD42D8" w:rsidRDefault="009E3A3F" w:rsidP="001E67EA">
      <w:pPr>
        <w:pStyle w:val="Nagwek1"/>
        <w:rPr>
          <w:rFonts w:ascii="Times New Roman" w:hAnsi="Times New Roman" w:cs="Times New Roman"/>
          <w:sz w:val="24"/>
          <w:szCs w:val="24"/>
        </w:rPr>
      </w:pPr>
      <w:r w:rsidRPr="00AD42D8">
        <w:rPr>
          <w:rFonts w:ascii="Times New Roman" w:hAnsi="Times New Roman" w:cs="Times New Roman"/>
          <w:sz w:val="24"/>
          <w:szCs w:val="24"/>
        </w:rPr>
        <w:t>Preambuła</w:t>
      </w:r>
    </w:p>
    <w:p w14:paraId="6DB024AC" w14:textId="77777777" w:rsidR="00300B07" w:rsidRPr="00AD42D8" w:rsidRDefault="00486D43" w:rsidP="00980F9F">
      <w:pPr>
        <w:spacing w:after="0" w:line="240" w:lineRule="auto"/>
        <w:ind w:left="-15" w:right="67" w:firstLine="0"/>
        <w:rPr>
          <w:rFonts w:ascii="Times New Roman" w:hAnsi="Times New Roman" w:cs="Times New Roman"/>
          <w:sz w:val="24"/>
          <w:szCs w:val="24"/>
        </w:rPr>
      </w:pPr>
      <w:r w:rsidRPr="00AD42D8">
        <w:rPr>
          <w:rFonts w:ascii="Times New Roman" w:hAnsi="Times New Roman" w:cs="Times New Roman"/>
          <w:sz w:val="24"/>
          <w:szCs w:val="24"/>
        </w:rPr>
        <w:t xml:space="preserve">Na rzecz realizacji Projektu pn. „Utworzenie i funkcjonowanie Branżowego Centrum Umiejętności w dziedzinie </w:t>
      </w:r>
      <w:proofErr w:type="spellStart"/>
      <w:r w:rsidRPr="00AD42D8">
        <w:rPr>
          <w:rFonts w:ascii="Times New Roman" w:hAnsi="Times New Roman" w:cs="Times New Roman"/>
          <w:sz w:val="24"/>
          <w:szCs w:val="24"/>
        </w:rPr>
        <w:t>elektromobilności</w:t>
      </w:r>
      <w:proofErr w:type="spellEnd"/>
      <w:r w:rsidRPr="00AD42D8">
        <w:rPr>
          <w:rFonts w:ascii="Times New Roman" w:hAnsi="Times New Roman" w:cs="Times New Roman"/>
          <w:sz w:val="24"/>
          <w:szCs w:val="24"/>
        </w:rPr>
        <w:t xml:space="preserve"> przy Zespole Szkół nr 2 we Wrocławiu” dofinansowanego w ramach Krajowego Planu Odbudowy i Zwiększenia Odporności, Komponent A:Odporność i konkurencyjność gospodarki, Inwestycja A.3.1.1. Wsparcie rozwoju nowoczesnego kształcenia zawodowego szkolnictwa wyższego oraz uczenia się przez całe życie, na podstawie postępowaniu w trybie podstawowym na podstawie art. 275 pkt 1 ustawy z dnia 11 września 2019 r. Prawo zamówień publicznych, zwanej dalej „ustawą </w:t>
      </w:r>
      <w:proofErr w:type="spellStart"/>
      <w:r w:rsidRPr="00AD42D8">
        <w:rPr>
          <w:rFonts w:ascii="Times New Roman" w:hAnsi="Times New Roman" w:cs="Times New Roman"/>
          <w:sz w:val="24"/>
          <w:szCs w:val="24"/>
        </w:rPr>
        <w:t>Pzp</w:t>
      </w:r>
      <w:proofErr w:type="spellEnd"/>
      <w:r w:rsidRPr="00AD42D8">
        <w:rPr>
          <w:rFonts w:ascii="Times New Roman" w:hAnsi="Times New Roman" w:cs="Times New Roman"/>
          <w:sz w:val="24"/>
          <w:szCs w:val="24"/>
        </w:rPr>
        <w:t>”, Strony zawierają następującą umowę</w:t>
      </w:r>
      <w:r w:rsidR="009E3A3F" w:rsidRPr="00AD42D8">
        <w:rPr>
          <w:rFonts w:ascii="Times New Roman" w:hAnsi="Times New Roman" w:cs="Times New Roman"/>
          <w:sz w:val="24"/>
          <w:szCs w:val="24"/>
        </w:rPr>
        <w:t>:</w:t>
      </w:r>
    </w:p>
    <w:p w14:paraId="197BC137" w14:textId="77777777" w:rsidR="00980F9F" w:rsidRPr="00AD42D8" w:rsidRDefault="00980F9F" w:rsidP="00980F9F">
      <w:pPr>
        <w:spacing w:after="0" w:line="240" w:lineRule="auto"/>
        <w:ind w:left="10" w:right="150" w:hanging="10"/>
        <w:jc w:val="center"/>
        <w:rPr>
          <w:rFonts w:ascii="Times New Roman" w:hAnsi="Times New Roman" w:cs="Times New Roman"/>
          <w:b/>
          <w:sz w:val="24"/>
          <w:szCs w:val="24"/>
        </w:rPr>
      </w:pPr>
    </w:p>
    <w:p w14:paraId="3BB00FA8" w14:textId="77777777" w:rsidR="00300B07" w:rsidRPr="00AD42D8" w:rsidRDefault="009E3A3F" w:rsidP="00980F9F">
      <w:pPr>
        <w:spacing w:after="0" w:line="240" w:lineRule="auto"/>
        <w:ind w:left="10" w:right="150" w:hanging="10"/>
        <w:jc w:val="center"/>
        <w:rPr>
          <w:rFonts w:ascii="Times New Roman" w:hAnsi="Times New Roman" w:cs="Times New Roman"/>
          <w:sz w:val="24"/>
          <w:szCs w:val="24"/>
        </w:rPr>
      </w:pPr>
      <w:r w:rsidRPr="00AD42D8">
        <w:rPr>
          <w:rFonts w:ascii="Times New Roman" w:hAnsi="Times New Roman" w:cs="Times New Roman"/>
          <w:b/>
          <w:sz w:val="24"/>
          <w:szCs w:val="24"/>
        </w:rPr>
        <w:t>§ 1</w:t>
      </w:r>
    </w:p>
    <w:p w14:paraId="6C556E1B" w14:textId="77777777" w:rsidR="00300B07" w:rsidRPr="00AD42D8" w:rsidRDefault="009E3A3F" w:rsidP="00980F9F">
      <w:pPr>
        <w:pStyle w:val="Nagwek1"/>
        <w:spacing w:after="0" w:line="240" w:lineRule="auto"/>
        <w:ind w:right="77"/>
        <w:rPr>
          <w:rFonts w:ascii="Times New Roman" w:hAnsi="Times New Roman" w:cs="Times New Roman"/>
          <w:sz w:val="24"/>
          <w:szCs w:val="24"/>
        </w:rPr>
      </w:pPr>
      <w:r w:rsidRPr="00AD42D8">
        <w:rPr>
          <w:rFonts w:ascii="Times New Roman" w:hAnsi="Times New Roman" w:cs="Times New Roman"/>
          <w:sz w:val="24"/>
          <w:szCs w:val="24"/>
        </w:rPr>
        <w:t>Przedmiot umowy</w:t>
      </w:r>
    </w:p>
    <w:p w14:paraId="05D1A710" w14:textId="06923946" w:rsidR="00AF7EFB" w:rsidRPr="00AF7EFB" w:rsidRDefault="00AF7EFB" w:rsidP="00AF7EFB">
      <w:pPr>
        <w:numPr>
          <w:ilvl w:val="0"/>
          <w:numId w:val="32"/>
        </w:numPr>
        <w:spacing w:after="5" w:line="248" w:lineRule="auto"/>
        <w:ind w:right="111"/>
        <w:rPr>
          <w:rFonts w:ascii="Times New Roman" w:eastAsia="Times New Roman" w:hAnsi="Times New Roman" w:cs="Times New Roman"/>
          <w:kern w:val="2"/>
          <w:sz w:val="24"/>
          <w:szCs w:val="24"/>
          <w14:ligatures w14:val="standardContextual"/>
        </w:rPr>
      </w:pPr>
      <w:bookmarkStart w:id="1" w:name="_Hlk225260720"/>
      <w:r w:rsidRPr="00AF7EFB">
        <w:rPr>
          <w:rFonts w:ascii="Times New Roman" w:eastAsia="Times New Roman" w:hAnsi="Times New Roman" w:cs="Times New Roman"/>
          <w:kern w:val="2"/>
          <w:sz w:val="24"/>
          <w:szCs w:val="24"/>
          <w14:ligatures w14:val="standardContextual"/>
        </w:rPr>
        <w:t xml:space="preserve">Przedmiotem Umowy jest świadczenie przez Wykonawcę na rzecz Zamawiającego usług cateringowych, dalej jako „usługi”, na potrzeby funkcjonowania </w:t>
      </w:r>
      <w:r w:rsidRPr="00AD42D8">
        <w:rPr>
          <w:rFonts w:ascii="Times New Roman" w:eastAsia="Times New Roman" w:hAnsi="Times New Roman" w:cs="Times New Roman"/>
          <w:kern w:val="2"/>
          <w:sz w:val="24"/>
          <w:szCs w:val="24"/>
          <w14:ligatures w14:val="standardContextual"/>
        </w:rPr>
        <w:t xml:space="preserve">Branżowego Centrum Umiejętności nr 2 </w:t>
      </w:r>
      <w:r w:rsidRPr="00AF7EFB">
        <w:rPr>
          <w:rFonts w:ascii="Times New Roman" w:eastAsia="Times New Roman" w:hAnsi="Times New Roman" w:cs="Times New Roman"/>
          <w:kern w:val="2"/>
          <w:sz w:val="24"/>
          <w:szCs w:val="24"/>
          <w14:ligatures w14:val="standardContextual"/>
        </w:rPr>
        <w:t>w</w:t>
      </w:r>
      <w:r w:rsidRPr="00AD42D8">
        <w:rPr>
          <w:rFonts w:ascii="Times New Roman" w:eastAsia="Times New Roman" w:hAnsi="Times New Roman" w:cs="Times New Roman"/>
          <w:kern w:val="2"/>
          <w:sz w:val="24"/>
          <w:szCs w:val="24"/>
          <w14:ligatures w14:val="standardContextual"/>
        </w:rPr>
        <w:t xml:space="preserve"> dziedzinie </w:t>
      </w:r>
      <w:proofErr w:type="spellStart"/>
      <w:r w:rsidRPr="00AD42D8">
        <w:rPr>
          <w:rFonts w:ascii="Times New Roman" w:eastAsia="Times New Roman" w:hAnsi="Times New Roman" w:cs="Times New Roman"/>
          <w:kern w:val="2"/>
          <w:sz w:val="24"/>
          <w:szCs w:val="24"/>
          <w14:ligatures w14:val="standardContextual"/>
        </w:rPr>
        <w:t>elektromobilnosci</w:t>
      </w:r>
      <w:proofErr w:type="spellEnd"/>
      <w:r w:rsidRPr="00AF7EFB">
        <w:rPr>
          <w:rFonts w:ascii="Times New Roman" w:eastAsia="Times New Roman" w:hAnsi="Times New Roman" w:cs="Times New Roman"/>
          <w:kern w:val="2"/>
          <w:sz w:val="24"/>
          <w:szCs w:val="24"/>
          <w14:ligatures w14:val="standardContextual"/>
        </w:rPr>
        <w:t>, dalej jako „</w:t>
      </w:r>
      <w:r w:rsidRPr="00AD42D8">
        <w:rPr>
          <w:rFonts w:ascii="Times New Roman" w:eastAsia="Times New Roman" w:hAnsi="Times New Roman" w:cs="Times New Roman"/>
          <w:kern w:val="2"/>
          <w:sz w:val="24"/>
          <w:szCs w:val="24"/>
          <w14:ligatures w14:val="standardContextual"/>
        </w:rPr>
        <w:t>BCU</w:t>
      </w:r>
      <w:r w:rsidRPr="00AF7EFB">
        <w:rPr>
          <w:rFonts w:ascii="Times New Roman" w:eastAsia="Times New Roman" w:hAnsi="Times New Roman" w:cs="Times New Roman"/>
          <w:kern w:val="2"/>
          <w:sz w:val="24"/>
          <w:szCs w:val="24"/>
          <w14:ligatures w14:val="standardContextual"/>
        </w:rPr>
        <w:t>”</w:t>
      </w:r>
      <w:r w:rsidRPr="00AD42D8">
        <w:rPr>
          <w:rFonts w:ascii="Times New Roman" w:eastAsia="Times New Roman" w:hAnsi="Times New Roman" w:cs="Times New Roman"/>
          <w:kern w:val="2"/>
          <w:sz w:val="24"/>
          <w:szCs w:val="24"/>
          <w14:ligatures w14:val="standardContextual"/>
        </w:rPr>
        <w:t>.</w:t>
      </w:r>
    </w:p>
    <w:p w14:paraId="5702CD47" w14:textId="05B4D861" w:rsidR="00AF7EFB" w:rsidRPr="00AF7EFB" w:rsidRDefault="00AF7EFB" w:rsidP="00AF7EFB">
      <w:pPr>
        <w:numPr>
          <w:ilvl w:val="0"/>
          <w:numId w:val="3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Poszczególne usługi będą zlecane przez Zamawiającego w formie zleceń szczegółowych</w:t>
      </w:r>
      <w:r w:rsidRPr="00AD42D8">
        <w:rPr>
          <w:rFonts w:ascii="Times New Roman" w:eastAsia="Times New Roman" w:hAnsi="Times New Roman" w:cs="Times New Roman"/>
          <w:kern w:val="2"/>
          <w:sz w:val="24"/>
          <w:szCs w:val="24"/>
          <w14:ligatures w14:val="standardContextual"/>
        </w:rPr>
        <w:t>.</w:t>
      </w:r>
      <w:r w:rsidRPr="00AF7EFB">
        <w:rPr>
          <w:rFonts w:ascii="Times New Roman" w:eastAsia="Times New Roman" w:hAnsi="Times New Roman" w:cs="Times New Roman"/>
          <w:kern w:val="2"/>
          <w:sz w:val="24"/>
          <w:szCs w:val="24"/>
          <w14:ligatures w14:val="standardContextual"/>
        </w:rPr>
        <w:t xml:space="preserve"> </w:t>
      </w:r>
    </w:p>
    <w:bookmarkEnd w:id="1"/>
    <w:p w14:paraId="218A0D0A" w14:textId="19D1A653" w:rsidR="00AF7EFB" w:rsidRPr="00AF7EFB" w:rsidRDefault="00AF7EFB" w:rsidP="00AF7EFB">
      <w:pPr>
        <w:numPr>
          <w:ilvl w:val="0"/>
          <w:numId w:val="3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Wykonawca w ramach realizacji Umowy zobowiązuje się do świadczenia usług na warunkach i zasadach wskazanych przez Zamawiającego w OPZ, zgodnie ze złożoną ofertą Wykonawcy</w:t>
      </w:r>
      <w:r w:rsidR="00AD42D8">
        <w:rPr>
          <w:rFonts w:ascii="Times New Roman" w:eastAsia="Times New Roman" w:hAnsi="Times New Roman" w:cs="Times New Roman"/>
          <w:kern w:val="2"/>
          <w:sz w:val="24"/>
          <w:szCs w:val="24"/>
          <w14:ligatures w14:val="standardContextual"/>
        </w:rPr>
        <w:t xml:space="preserve"> </w:t>
      </w:r>
      <w:r w:rsidRPr="00AF7EFB">
        <w:rPr>
          <w:rFonts w:ascii="Times New Roman" w:eastAsia="Times New Roman" w:hAnsi="Times New Roman" w:cs="Times New Roman"/>
          <w:kern w:val="2"/>
          <w:sz w:val="24"/>
          <w:szCs w:val="24"/>
          <w14:ligatures w14:val="standardContextual"/>
        </w:rPr>
        <w:t xml:space="preserve">oraz Umową. </w:t>
      </w:r>
    </w:p>
    <w:p w14:paraId="1C1184FF" w14:textId="77777777" w:rsidR="00980F9F" w:rsidRDefault="00980F9F" w:rsidP="00980F9F">
      <w:pPr>
        <w:spacing w:after="0" w:line="240" w:lineRule="auto"/>
        <w:ind w:left="10" w:right="150" w:hanging="10"/>
        <w:jc w:val="center"/>
        <w:rPr>
          <w:rFonts w:ascii="Times New Roman" w:hAnsi="Times New Roman" w:cs="Times New Roman"/>
          <w:b/>
          <w:sz w:val="24"/>
          <w:szCs w:val="24"/>
        </w:rPr>
      </w:pPr>
    </w:p>
    <w:p w14:paraId="5DAB3752" w14:textId="77777777" w:rsidR="00E07B2B" w:rsidRDefault="00E07B2B" w:rsidP="00980F9F">
      <w:pPr>
        <w:spacing w:after="0" w:line="240" w:lineRule="auto"/>
        <w:ind w:left="10" w:right="150" w:hanging="10"/>
        <w:jc w:val="center"/>
        <w:rPr>
          <w:rFonts w:ascii="Times New Roman" w:hAnsi="Times New Roman" w:cs="Times New Roman"/>
          <w:b/>
          <w:sz w:val="24"/>
          <w:szCs w:val="24"/>
        </w:rPr>
      </w:pPr>
    </w:p>
    <w:p w14:paraId="5770EB03" w14:textId="77777777" w:rsidR="00E07B2B" w:rsidRDefault="00E07B2B" w:rsidP="00980F9F">
      <w:pPr>
        <w:spacing w:after="0" w:line="240" w:lineRule="auto"/>
        <w:ind w:left="10" w:right="150" w:hanging="10"/>
        <w:jc w:val="center"/>
        <w:rPr>
          <w:rFonts w:ascii="Times New Roman" w:hAnsi="Times New Roman" w:cs="Times New Roman"/>
          <w:b/>
          <w:sz w:val="24"/>
          <w:szCs w:val="24"/>
        </w:rPr>
      </w:pPr>
    </w:p>
    <w:p w14:paraId="7C007EB2" w14:textId="77777777" w:rsidR="00E07B2B" w:rsidRPr="00AD42D8" w:rsidRDefault="00E07B2B" w:rsidP="00980F9F">
      <w:pPr>
        <w:spacing w:after="0" w:line="240" w:lineRule="auto"/>
        <w:ind w:left="10" w:right="150" w:hanging="10"/>
        <w:jc w:val="center"/>
        <w:rPr>
          <w:rFonts w:ascii="Times New Roman" w:hAnsi="Times New Roman" w:cs="Times New Roman"/>
          <w:b/>
          <w:sz w:val="24"/>
          <w:szCs w:val="24"/>
        </w:rPr>
      </w:pPr>
    </w:p>
    <w:p w14:paraId="6727DBB6" w14:textId="77777777" w:rsidR="00300B07" w:rsidRPr="00AD42D8" w:rsidRDefault="009E3A3F" w:rsidP="00980F9F">
      <w:pPr>
        <w:spacing w:after="0" w:line="240" w:lineRule="auto"/>
        <w:ind w:left="10" w:right="150" w:hanging="10"/>
        <w:jc w:val="center"/>
        <w:rPr>
          <w:rFonts w:ascii="Times New Roman" w:hAnsi="Times New Roman" w:cs="Times New Roman"/>
          <w:sz w:val="24"/>
          <w:szCs w:val="24"/>
        </w:rPr>
      </w:pPr>
      <w:bookmarkStart w:id="2" w:name="_Hlk225260776"/>
      <w:r w:rsidRPr="00AD42D8">
        <w:rPr>
          <w:rFonts w:ascii="Times New Roman" w:hAnsi="Times New Roman" w:cs="Times New Roman"/>
          <w:b/>
          <w:sz w:val="24"/>
          <w:szCs w:val="24"/>
        </w:rPr>
        <w:lastRenderedPageBreak/>
        <w:t>§ 2</w:t>
      </w:r>
    </w:p>
    <w:p w14:paraId="7F24D458" w14:textId="77777777" w:rsidR="00300B07" w:rsidRPr="00AD42D8" w:rsidRDefault="009E3A3F" w:rsidP="00980F9F">
      <w:pPr>
        <w:pStyle w:val="Nagwek1"/>
        <w:spacing w:after="0" w:line="240" w:lineRule="auto"/>
        <w:ind w:right="80"/>
        <w:rPr>
          <w:rFonts w:ascii="Times New Roman" w:hAnsi="Times New Roman" w:cs="Times New Roman"/>
          <w:sz w:val="24"/>
          <w:szCs w:val="24"/>
        </w:rPr>
      </w:pPr>
      <w:r w:rsidRPr="00AD42D8">
        <w:rPr>
          <w:rFonts w:ascii="Times New Roman" w:hAnsi="Times New Roman" w:cs="Times New Roman"/>
          <w:sz w:val="24"/>
          <w:szCs w:val="24"/>
        </w:rPr>
        <w:t>Okres obowiązywania umowy</w:t>
      </w:r>
    </w:p>
    <w:p w14:paraId="2BBF30C5" w14:textId="01018E27" w:rsidR="00AF7EFB" w:rsidRPr="00AD42D8" w:rsidRDefault="009E3A3F" w:rsidP="00E07B2B">
      <w:pPr>
        <w:ind w:left="-3" w:right="111" w:firstLine="0"/>
        <w:rPr>
          <w:rFonts w:ascii="Times New Roman" w:eastAsia="Times New Roman" w:hAnsi="Times New Roman" w:cs="Times New Roman"/>
          <w:kern w:val="2"/>
          <w:sz w:val="24"/>
          <w:szCs w:val="24"/>
          <w14:ligatures w14:val="standardContextual"/>
        </w:rPr>
      </w:pPr>
      <w:r w:rsidRPr="00AD42D8">
        <w:rPr>
          <w:rFonts w:ascii="Times New Roman" w:hAnsi="Times New Roman" w:cs="Times New Roman"/>
          <w:sz w:val="24"/>
          <w:szCs w:val="24"/>
        </w:rPr>
        <w:t xml:space="preserve">Umowa obowiązuje od dnia jej zawarcia do dnia </w:t>
      </w:r>
      <w:r w:rsidR="00AF7EFB" w:rsidRPr="00AD42D8">
        <w:rPr>
          <w:rFonts w:ascii="Times New Roman" w:hAnsi="Times New Roman" w:cs="Times New Roman"/>
          <w:sz w:val="24"/>
          <w:szCs w:val="24"/>
        </w:rPr>
        <w:t>30 czerwca 2026</w:t>
      </w:r>
      <w:r w:rsidR="00AD42D8">
        <w:rPr>
          <w:rFonts w:ascii="Times New Roman" w:hAnsi="Times New Roman" w:cs="Times New Roman"/>
          <w:sz w:val="24"/>
          <w:szCs w:val="24"/>
        </w:rPr>
        <w:t xml:space="preserve"> </w:t>
      </w:r>
      <w:r w:rsidR="00AF7EFB" w:rsidRPr="00AD42D8">
        <w:rPr>
          <w:rFonts w:ascii="Times New Roman" w:hAnsi="Times New Roman" w:cs="Times New Roman"/>
          <w:sz w:val="24"/>
          <w:szCs w:val="24"/>
        </w:rPr>
        <w:t>r</w:t>
      </w:r>
      <w:r w:rsidR="00AF7EFB" w:rsidRPr="00AD42D8">
        <w:rPr>
          <w:rFonts w:ascii="Times New Roman" w:eastAsia="Times New Roman" w:hAnsi="Times New Roman" w:cs="Times New Roman"/>
          <w:kern w:val="2"/>
          <w:sz w:val="24"/>
          <w:szCs w:val="24"/>
          <w14:ligatures w14:val="standardContextual"/>
        </w:rPr>
        <w:t xml:space="preserve"> albo do dnia wyczerpania środków finansowych przeznaczonych na realizację Umowy.</w:t>
      </w:r>
    </w:p>
    <w:p w14:paraId="15D252DF" w14:textId="77777777" w:rsidR="00AF7EFB" w:rsidRPr="00AF7EFB" w:rsidRDefault="00AF7EFB" w:rsidP="00AF7EFB">
      <w:pPr>
        <w:spacing w:after="10" w:line="249" w:lineRule="auto"/>
        <w:ind w:left="245" w:right="360"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 3 </w:t>
      </w:r>
    </w:p>
    <w:p w14:paraId="40C1EBC9" w14:textId="77777777" w:rsidR="00AF7EFB" w:rsidRPr="00AF7EFB" w:rsidRDefault="00AF7EFB" w:rsidP="00AF7EFB">
      <w:pPr>
        <w:spacing w:after="10" w:line="249" w:lineRule="auto"/>
        <w:ind w:left="245" w:right="362"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Zobowiązania i oświadczenia Stron </w:t>
      </w:r>
    </w:p>
    <w:p w14:paraId="6A7F4F64" w14:textId="2DD28D4A" w:rsidR="00AF7EFB" w:rsidRPr="00AF7EFB" w:rsidRDefault="00AF7EFB" w:rsidP="00AF7EFB">
      <w:pPr>
        <w:numPr>
          <w:ilvl w:val="0"/>
          <w:numId w:val="3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Wykonawca zobowiązuje się do wykonywania Przedmiotu Umowy z zachowaniem należytej staranności i wysokiego poziomu jakości usług</w:t>
      </w:r>
      <w:r w:rsidR="00AD42D8" w:rsidRPr="00AD42D8">
        <w:rPr>
          <w:rFonts w:ascii="Times New Roman" w:eastAsia="Times New Roman" w:hAnsi="Times New Roman" w:cs="Times New Roman"/>
          <w:kern w:val="2"/>
          <w:sz w:val="24"/>
          <w:szCs w:val="24"/>
          <w14:ligatures w14:val="standardContextual"/>
        </w:rPr>
        <w:t xml:space="preserve"> zgodnie z OPZ</w:t>
      </w:r>
    </w:p>
    <w:p w14:paraId="12DAB5C0" w14:textId="640387DF" w:rsidR="00AF7EFB" w:rsidRPr="00AF7EFB" w:rsidRDefault="00AF7EFB" w:rsidP="00AF7EFB">
      <w:pPr>
        <w:numPr>
          <w:ilvl w:val="0"/>
          <w:numId w:val="3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Wykonawca zobowiązuje się do wykonania Przedmiotu Umowy zgodnie  z obowiązującymi przepisami prawa, w tym zgodnie z ustawą z dnia 25 sierpnia 2006 r.  o bezpieczeństwie żywności i żywienia (Dz. U. z 2023 r. poz. 1448) i aktami wykonawczymi oraz ustawą z dnia 14 marca 1985 r. o Państwowej Inspekcji Sanitarnej  (Dz. U. z 202</w:t>
      </w:r>
      <w:r w:rsidR="00AB6764">
        <w:rPr>
          <w:rFonts w:ascii="Times New Roman" w:eastAsia="Times New Roman" w:hAnsi="Times New Roman" w:cs="Times New Roman"/>
          <w:kern w:val="2"/>
          <w:sz w:val="24"/>
          <w:szCs w:val="24"/>
          <w14:ligatures w14:val="standardContextual"/>
        </w:rPr>
        <w:t>4</w:t>
      </w:r>
      <w:r w:rsidRPr="00AF7EFB">
        <w:rPr>
          <w:rFonts w:ascii="Times New Roman" w:eastAsia="Times New Roman" w:hAnsi="Times New Roman" w:cs="Times New Roman"/>
          <w:kern w:val="2"/>
          <w:sz w:val="24"/>
          <w:szCs w:val="24"/>
          <w14:ligatures w14:val="standardContextual"/>
        </w:rPr>
        <w:t xml:space="preserve"> poz. </w:t>
      </w:r>
      <w:r w:rsidR="00AB6764">
        <w:rPr>
          <w:rFonts w:ascii="Times New Roman" w:eastAsia="Times New Roman" w:hAnsi="Times New Roman" w:cs="Times New Roman"/>
          <w:kern w:val="2"/>
          <w:sz w:val="24"/>
          <w:szCs w:val="24"/>
          <w14:ligatures w14:val="standardContextual"/>
        </w:rPr>
        <w:t>416</w:t>
      </w:r>
      <w:r w:rsidRPr="00AF7EFB">
        <w:rPr>
          <w:rFonts w:ascii="Times New Roman" w:eastAsia="Times New Roman" w:hAnsi="Times New Roman" w:cs="Times New Roman"/>
          <w:kern w:val="2"/>
          <w:sz w:val="24"/>
          <w:szCs w:val="24"/>
          <w14:ligatures w14:val="standardContextual"/>
        </w:rPr>
        <w:t xml:space="preserve">.). </w:t>
      </w:r>
    </w:p>
    <w:p w14:paraId="256AEB71" w14:textId="0DC0AC4D" w:rsidR="00AF7EFB" w:rsidRPr="00AF7EFB" w:rsidRDefault="00AF7EFB" w:rsidP="00AF7EFB">
      <w:pPr>
        <w:numPr>
          <w:ilvl w:val="0"/>
          <w:numId w:val="3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Wszystkie koszty niezbędne do przygotowania i wykonania Przedmiotu Umowy ponosi Wykonawca.  </w:t>
      </w:r>
    </w:p>
    <w:p w14:paraId="11D71935" w14:textId="77777777" w:rsidR="00AF7EFB" w:rsidRPr="00AF7EFB" w:rsidRDefault="00AF7EFB" w:rsidP="00AF7EFB">
      <w:pPr>
        <w:numPr>
          <w:ilvl w:val="0"/>
          <w:numId w:val="3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oświadcza, że dysponuje własnym transportem, którym dostarczać będzie posiłki, spełniającym wymogi sanitarno-techniczne do przewozu żywności. </w:t>
      </w:r>
    </w:p>
    <w:p w14:paraId="03EEC0DA" w14:textId="77777777" w:rsidR="00AF7EFB" w:rsidRPr="00AF7EFB" w:rsidRDefault="00AF7EFB" w:rsidP="00AF7EFB">
      <w:pPr>
        <w:numPr>
          <w:ilvl w:val="0"/>
          <w:numId w:val="3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zapewni, aby osoby, które będą uczestniczyć w realizacji Przedmiotu Umowy, posiadały aktualne zaświadczenia lekarskie z badania przeprowadzonego do celów sanitarno-epidemiologicznych.  </w:t>
      </w:r>
    </w:p>
    <w:p w14:paraId="79692051" w14:textId="77777777" w:rsidR="00AF7EFB" w:rsidRPr="00AF7EFB" w:rsidRDefault="00AF7EFB" w:rsidP="00AF7EFB">
      <w:pPr>
        <w:spacing w:after="0" w:line="259" w:lineRule="auto"/>
        <w:ind w:left="0" w:right="67" w:firstLine="0"/>
        <w:jc w:val="center"/>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 </w:t>
      </w:r>
    </w:p>
    <w:p w14:paraId="5109BB4F" w14:textId="77777777" w:rsidR="00AF7EFB" w:rsidRPr="00AF7EFB" w:rsidRDefault="00AF7EFB" w:rsidP="00AF7EFB">
      <w:pPr>
        <w:spacing w:after="10" w:line="249" w:lineRule="auto"/>
        <w:ind w:left="245" w:right="360"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 4 </w:t>
      </w:r>
    </w:p>
    <w:p w14:paraId="7D63B783" w14:textId="77777777" w:rsidR="00AF7EFB" w:rsidRPr="00AF7EFB" w:rsidRDefault="00AF7EFB" w:rsidP="00AF7EFB">
      <w:pPr>
        <w:spacing w:after="10" w:line="249" w:lineRule="auto"/>
        <w:ind w:left="245" w:right="361"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Przyjęcie odpowiedzialności </w:t>
      </w:r>
    </w:p>
    <w:p w14:paraId="7584196B" w14:textId="77777777" w:rsidR="00AF7EFB" w:rsidRPr="00AF7EFB" w:rsidRDefault="00AF7EFB" w:rsidP="00AF7EFB">
      <w:pPr>
        <w:numPr>
          <w:ilvl w:val="0"/>
          <w:numId w:val="34"/>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przyjmuje pełną odpowiedzialność za jakość i sposób wykonania usług przez osoby wykonujące usługi w jego imieniu. </w:t>
      </w:r>
    </w:p>
    <w:p w14:paraId="67D00F63" w14:textId="77777777" w:rsidR="00AF7EFB" w:rsidRPr="00AF7EFB" w:rsidRDefault="00AF7EFB" w:rsidP="00AF7EFB">
      <w:pPr>
        <w:numPr>
          <w:ilvl w:val="0"/>
          <w:numId w:val="34"/>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przejmuje odpowiedzialność na zasadach ogólnych wynikających z Kodeksu Cywilnego z tytułu szkód zaistniałych w związku ze zdarzeniami losowymi, następstwami nieszczęśliwych wypadków pracowników i osób trzecich, a także szkód powstałych przy wykonywaniu czynności, stanowiących Przedmiot Umowy, wynikłe z winy leżącej  po stronie Wykonawcy, w szczególności w zakresie należytego wykonania zobowiązania.  </w:t>
      </w:r>
    </w:p>
    <w:p w14:paraId="33EB29FF" w14:textId="77777777" w:rsidR="00AF7EFB" w:rsidRPr="00AF7EFB" w:rsidRDefault="00AF7EFB" w:rsidP="00AF7EFB">
      <w:pPr>
        <w:numPr>
          <w:ilvl w:val="0"/>
          <w:numId w:val="34"/>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oświadcza, że posiada niezbędne uprawnienia do prowadzenia działalności objętej Umową i ponosi ryzyko wynikające z tego tytułu. Wyklucza się odpowiedzialność Zamawiającego za zobowiązania wynikające z zawartych przez Wykonawcę umów z osobami trzecimi (personel i podwykonawcy).  </w:t>
      </w:r>
    </w:p>
    <w:p w14:paraId="5FB6FE17" w14:textId="0F8DA206" w:rsidR="00AF7EFB" w:rsidRPr="00AF7EFB" w:rsidRDefault="00AF7EFB" w:rsidP="00AF7EFB">
      <w:pPr>
        <w:numPr>
          <w:ilvl w:val="0"/>
          <w:numId w:val="34"/>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Wykonawca oświadcza, że posiada ważną polisę ubezpieczeniową od odpowiedzialności cywilnej z tytułu prowadzonej działalności gospodarczej, w tym obejmującej Przedmiot Umowy</w:t>
      </w:r>
      <w:r w:rsidRPr="00AD42D8">
        <w:rPr>
          <w:rFonts w:ascii="Times New Roman" w:eastAsia="Times New Roman" w:hAnsi="Times New Roman" w:cs="Times New Roman"/>
          <w:kern w:val="2"/>
          <w:sz w:val="24"/>
          <w:szCs w:val="24"/>
          <w14:ligatures w14:val="standardContextual"/>
        </w:rPr>
        <w:t>.</w:t>
      </w:r>
    </w:p>
    <w:p w14:paraId="2B5D5E4D" w14:textId="478D71C8" w:rsidR="00AF7EFB" w:rsidRPr="00AF7EFB" w:rsidRDefault="00AF7EFB" w:rsidP="00AF7EFB">
      <w:pPr>
        <w:numPr>
          <w:ilvl w:val="0"/>
          <w:numId w:val="34"/>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przyjmuje na siebie materialną odpowiedzialność za sprzęt i pomieszczenia przekazane mu przez Zamawiającego w celu realizacji Umowy i zobowiązuje się zwrócić  </w:t>
      </w:r>
      <w:r w:rsidRPr="00AD42D8">
        <w:rPr>
          <w:rFonts w:ascii="Times New Roman" w:eastAsia="Times New Roman" w:hAnsi="Times New Roman" w:cs="Times New Roman"/>
          <w:kern w:val="2"/>
          <w:sz w:val="24"/>
          <w:szCs w:val="24"/>
          <w14:ligatures w14:val="standardContextual"/>
        </w:rPr>
        <w:t>j</w:t>
      </w:r>
      <w:r w:rsidRPr="00AF7EFB">
        <w:rPr>
          <w:rFonts w:ascii="Times New Roman" w:eastAsia="Times New Roman" w:hAnsi="Times New Roman" w:cs="Times New Roman"/>
          <w:kern w:val="2"/>
          <w:sz w:val="24"/>
          <w:szCs w:val="24"/>
          <w14:ligatures w14:val="standardContextual"/>
        </w:rPr>
        <w:t xml:space="preserve">e po wykonaniu Umowy w stanie niepogorszonym (poza normalnym zużyciem). </w:t>
      </w:r>
    </w:p>
    <w:p w14:paraId="37F78CBC" w14:textId="77777777" w:rsidR="00AF7EFB" w:rsidRPr="00AF7EFB" w:rsidRDefault="00AF7EFB" w:rsidP="00AF7EFB">
      <w:pPr>
        <w:numPr>
          <w:ilvl w:val="0"/>
          <w:numId w:val="34"/>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wypadku pogorszenia stanu pomieszczeń lub sprzętu przekraczającego stan zwykłego zużycia, Wykonawca będzie zobowiązany w odniesieniu do pomieszczeń – wedle wyboru Zamawiającego – do przywrócenia stanu poprzedniego bądź zwrotu kosztów przywrócenia do stanu poprzedniego, a w odniesieniu do sprzętu – wedle wyboru Zamawiającego –  do przywrócenia stanu poprzedniego bądź dostarczenia sprzętu nowego o takich samych, równoważnych lub lepszych parametrach. </w:t>
      </w:r>
    </w:p>
    <w:p w14:paraId="2EDEDD31" w14:textId="77777777" w:rsidR="00AF7EFB" w:rsidRPr="00AF7EFB" w:rsidRDefault="00AF7EFB" w:rsidP="00AF7EFB">
      <w:pPr>
        <w:numPr>
          <w:ilvl w:val="0"/>
          <w:numId w:val="34"/>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przypadku, gdy szkoda nie zostanie naprawiona w terminie 30 dni, Zamawiający ma prawo do potrącenia kwoty równoważnej wartości szkody z należnego Wykonawcy wynagrodzenia, na co Wykonawca wyraża zgodę. </w:t>
      </w:r>
    </w:p>
    <w:bookmarkEnd w:id="2"/>
    <w:p w14:paraId="36D872EC" w14:textId="77777777" w:rsidR="00AF7EFB" w:rsidRPr="00AF7EFB" w:rsidRDefault="00AF7EFB" w:rsidP="00AF7EFB">
      <w:pPr>
        <w:spacing w:after="0" w:line="259" w:lineRule="auto"/>
        <w:ind w:left="0" w:right="67" w:firstLine="0"/>
        <w:jc w:val="center"/>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 </w:t>
      </w:r>
    </w:p>
    <w:p w14:paraId="28BDA493" w14:textId="77777777" w:rsidR="00AF7EFB" w:rsidRPr="00AF7EFB" w:rsidRDefault="00AF7EFB" w:rsidP="00AF7EFB">
      <w:pPr>
        <w:spacing w:after="10" w:line="249" w:lineRule="auto"/>
        <w:ind w:left="245" w:right="360" w:hanging="10"/>
        <w:jc w:val="center"/>
        <w:rPr>
          <w:rFonts w:ascii="Times New Roman" w:eastAsia="Times New Roman" w:hAnsi="Times New Roman" w:cs="Times New Roman"/>
          <w:b/>
          <w:bCs/>
          <w:kern w:val="2"/>
          <w:sz w:val="24"/>
          <w:szCs w:val="24"/>
          <w14:ligatures w14:val="standardContextual"/>
        </w:rPr>
      </w:pPr>
      <w:bookmarkStart w:id="3" w:name="_Hlk225260854"/>
      <w:r w:rsidRPr="00AF7EFB">
        <w:rPr>
          <w:rFonts w:ascii="Times New Roman" w:eastAsia="Times New Roman" w:hAnsi="Times New Roman" w:cs="Times New Roman"/>
          <w:b/>
          <w:bCs/>
          <w:kern w:val="2"/>
          <w:sz w:val="24"/>
          <w:szCs w:val="24"/>
          <w14:ligatures w14:val="standardContextual"/>
        </w:rPr>
        <w:t xml:space="preserve">§ 5 </w:t>
      </w:r>
    </w:p>
    <w:p w14:paraId="0E5F50E8" w14:textId="77777777" w:rsidR="00AF7EFB" w:rsidRPr="00AF7EFB" w:rsidRDefault="00AF7EFB" w:rsidP="00AF7EFB">
      <w:pPr>
        <w:spacing w:after="10" w:line="249" w:lineRule="auto"/>
        <w:ind w:left="245" w:right="360"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Sposób realizacji Umowy </w:t>
      </w:r>
    </w:p>
    <w:p w14:paraId="79AF7BEA" w14:textId="5D9E5E51" w:rsidR="00AF7EFB" w:rsidRPr="00AF7EFB" w:rsidRDefault="00AF7EFB" w:rsidP="00AF7EFB">
      <w:pPr>
        <w:numPr>
          <w:ilvl w:val="0"/>
          <w:numId w:val="35"/>
        </w:numPr>
        <w:spacing w:after="36"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Ze strony Wykonawcy osobą odpowiedzialną za realizację Umowy jest:  </w:t>
      </w:r>
    </w:p>
    <w:p w14:paraId="18B53DB4" w14:textId="30B69918" w:rsidR="003F5F70" w:rsidRDefault="00AF7EFB" w:rsidP="00AF7EFB">
      <w:pPr>
        <w:spacing w:after="5" w:line="248" w:lineRule="auto"/>
        <w:ind w:left="370" w:right="111" w:hanging="10"/>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imię i nazwisko: </w:t>
      </w:r>
      <w:r w:rsidR="00AB6764">
        <w:rPr>
          <w:rFonts w:ascii="Times New Roman" w:eastAsia="Times New Roman" w:hAnsi="Times New Roman" w:cs="Times New Roman"/>
          <w:kern w:val="2"/>
          <w:sz w:val="24"/>
          <w:szCs w:val="24"/>
          <w14:ligatures w14:val="standardContextual"/>
        </w:rPr>
        <w:t>…..</w:t>
      </w:r>
      <w:r w:rsidRPr="00AF7EFB">
        <w:rPr>
          <w:rFonts w:ascii="Times New Roman" w:eastAsia="Times New Roman" w:hAnsi="Times New Roman" w:cs="Times New Roman"/>
          <w:kern w:val="2"/>
          <w:sz w:val="24"/>
          <w:szCs w:val="24"/>
          <w14:ligatures w14:val="standardContextual"/>
        </w:rPr>
        <w:t xml:space="preserve">, </w:t>
      </w:r>
    </w:p>
    <w:p w14:paraId="5C31C395" w14:textId="0FF3B457" w:rsidR="00AF7EFB" w:rsidRPr="00AF7EFB" w:rsidRDefault="00AF7EFB" w:rsidP="00AF7EFB">
      <w:pPr>
        <w:spacing w:after="5" w:line="248" w:lineRule="auto"/>
        <w:ind w:left="370" w:right="111" w:hanging="10"/>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e-mail: </w:t>
      </w:r>
      <w:r w:rsidR="00AB6764">
        <w:rPr>
          <w:rFonts w:ascii="Times New Roman" w:eastAsia="Times New Roman" w:hAnsi="Times New Roman" w:cs="Times New Roman"/>
          <w:kern w:val="2"/>
          <w:sz w:val="24"/>
          <w:szCs w:val="24"/>
          <w14:ligatures w14:val="standardContextual"/>
        </w:rPr>
        <w:t>….</w:t>
      </w:r>
      <w:r w:rsidRPr="00AF7EFB">
        <w:rPr>
          <w:rFonts w:ascii="Times New Roman" w:eastAsia="Times New Roman" w:hAnsi="Times New Roman" w:cs="Times New Roman"/>
          <w:kern w:val="2"/>
          <w:sz w:val="24"/>
          <w:szCs w:val="24"/>
          <w14:ligatures w14:val="standardContextual"/>
        </w:rPr>
        <w:t xml:space="preserve"> </w:t>
      </w:r>
    </w:p>
    <w:p w14:paraId="7C290377" w14:textId="5FA766E4" w:rsidR="00AF7EFB" w:rsidRPr="00AF7EFB" w:rsidRDefault="00AF7EFB" w:rsidP="00AF7EFB">
      <w:pPr>
        <w:numPr>
          <w:ilvl w:val="0"/>
          <w:numId w:val="35"/>
        </w:numPr>
        <w:spacing w:after="39"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Ze strony Zamawiającego osobą odpowiedzialną za wykonywanie Umowy, w tym przeprowadzanie czynności odbioru realizacji poszczególnych usług i podpisywanie protokołów odbioru, oraz do wszelkich kontaktów  w sprawie realizacji Umowy</w:t>
      </w:r>
      <w:r w:rsidRPr="00AD42D8">
        <w:rPr>
          <w:rFonts w:ascii="Times New Roman" w:eastAsia="Times New Roman" w:hAnsi="Times New Roman" w:cs="Times New Roman"/>
          <w:kern w:val="2"/>
          <w:sz w:val="24"/>
          <w:szCs w:val="24"/>
          <w14:ligatures w14:val="standardContextual"/>
        </w:rPr>
        <w:t xml:space="preserve"> </w:t>
      </w:r>
      <w:r w:rsidRPr="00AF7EFB">
        <w:rPr>
          <w:rFonts w:ascii="Times New Roman" w:eastAsia="Times New Roman" w:hAnsi="Times New Roman" w:cs="Times New Roman"/>
          <w:kern w:val="2"/>
          <w:sz w:val="24"/>
          <w:szCs w:val="24"/>
          <w14:ligatures w14:val="standardContextual"/>
        </w:rPr>
        <w:t xml:space="preserve">jest:  </w:t>
      </w:r>
    </w:p>
    <w:p w14:paraId="1DB15E11" w14:textId="77777777" w:rsidR="003F5F70" w:rsidRDefault="00AF7EFB" w:rsidP="00AF7EFB">
      <w:pPr>
        <w:spacing w:after="5" w:line="248" w:lineRule="auto"/>
        <w:ind w:left="370" w:right="111" w:hanging="10"/>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imię i nazwisko: </w:t>
      </w:r>
      <w:r w:rsidR="003F5F70">
        <w:rPr>
          <w:rFonts w:ascii="Times New Roman" w:eastAsia="Times New Roman" w:hAnsi="Times New Roman" w:cs="Times New Roman"/>
          <w:kern w:val="2"/>
          <w:sz w:val="24"/>
          <w:szCs w:val="24"/>
          <w14:ligatures w14:val="standardContextual"/>
        </w:rPr>
        <w:t>Małgorzata Hamberg</w:t>
      </w:r>
      <w:r w:rsidRPr="00AF7EFB">
        <w:rPr>
          <w:rFonts w:ascii="Times New Roman" w:eastAsia="Times New Roman" w:hAnsi="Times New Roman" w:cs="Times New Roman"/>
          <w:kern w:val="2"/>
          <w:sz w:val="24"/>
          <w:szCs w:val="24"/>
          <w14:ligatures w14:val="standardContextual"/>
        </w:rPr>
        <w:t xml:space="preserve"> nr tel.:</w:t>
      </w:r>
      <w:r w:rsidR="003F5F70">
        <w:rPr>
          <w:rFonts w:ascii="Times New Roman" w:eastAsia="Times New Roman" w:hAnsi="Times New Roman" w:cs="Times New Roman"/>
          <w:kern w:val="2"/>
          <w:sz w:val="24"/>
          <w:szCs w:val="24"/>
          <w14:ligatures w14:val="standardContextual"/>
        </w:rPr>
        <w:t xml:space="preserve"> 71 7986895</w:t>
      </w:r>
      <w:r w:rsidRPr="00AF7EFB">
        <w:rPr>
          <w:rFonts w:ascii="Times New Roman" w:eastAsia="Times New Roman" w:hAnsi="Times New Roman" w:cs="Times New Roman"/>
          <w:kern w:val="2"/>
          <w:sz w:val="24"/>
          <w:szCs w:val="24"/>
          <w14:ligatures w14:val="standardContextual"/>
        </w:rPr>
        <w:t xml:space="preserve">, </w:t>
      </w:r>
    </w:p>
    <w:p w14:paraId="4C76F25A" w14:textId="71211862" w:rsidR="00AF7EFB" w:rsidRPr="00AF7EFB" w:rsidRDefault="00AF7EFB" w:rsidP="00AF7EFB">
      <w:pPr>
        <w:spacing w:after="5" w:line="248" w:lineRule="auto"/>
        <w:ind w:left="370" w:right="111" w:hanging="10"/>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e-mail:</w:t>
      </w:r>
      <w:r w:rsidR="003F5F70">
        <w:rPr>
          <w:rFonts w:ascii="Times New Roman" w:eastAsia="Times New Roman" w:hAnsi="Times New Roman" w:cs="Times New Roman"/>
          <w:kern w:val="2"/>
          <w:sz w:val="24"/>
          <w:szCs w:val="24"/>
          <w14:ligatures w14:val="standardContextual"/>
        </w:rPr>
        <w:t>m.hamberg@zs2.wroclaw.pl</w:t>
      </w:r>
      <w:r w:rsidRPr="00AF7EFB">
        <w:rPr>
          <w:rFonts w:ascii="Times New Roman" w:eastAsia="Times New Roman" w:hAnsi="Times New Roman" w:cs="Times New Roman"/>
          <w:kern w:val="2"/>
          <w:sz w:val="24"/>
          <w:szCs w:val="24"/>
          <w14:ligatures w14:val="standardContextual"/>
        </w:rPr>
        <w:t xml:space="preserve"> . </w:t>
      </w:r>
    </w:p>
    <w:p w14:paraId="45539021" w14:textId="2D5B55F4" w:rsidR="00AF7EFB" w:rsidRPr="00AF7EFB" w:rsidRDefault="00AF7EFB" w:rsidP="00AF7EFB">
      <w:pPr>
        <w:numPr>
          <w:ilvl w:val="0"/>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Zmiany osób, o których mowa w ust. 1 i 2, dokonuje się poprzez niezwłoczne przesłanie powiadomienia drugiej Stronie. </w:t>
      </w:r>
    </w:p>
    <w:p w14:paraId="262714E1" w14:textId="72D705A6" w:rsidR="00AF7EFB" w:rsidRPr="00AF7EFB" w:rsidRDefault="00AF7EFB" w:rsidP="00AF7EFB">
      <w:pPr>
        <w:numPr>
          <w:ilvl w:val="0"/>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Przyjęcie harmonogramu, zostanie niezwłocznie (lecz nie później niż w terminie 7 dni przed terminem dostawy danej partii posiłków) potwierdzone przez Wykonawcę osobie wskazanej do kontaktu ze strony Zamawiającego pocztą elektroniczną. Ostateczna liczba posiłków wraz wyszczególnieniem liczby osób, za których posiłki wynagrodzenie zapłacone zostanie przez Zamawiając</w:t>
      </w:r>
      <w:r w:rsidR="00AB6764">
        <w:rPr>
          <w:rFonts w:ascii="Times New Roman" w:eastAsia="Times New Roman" w:hAnsi="Times New Roman" w:cs="Times New Roman"/>
          <w:kern w:val="2"/>
          <w:sz w:val="24"/>
          <w:szCs w:val="24"/>
          <w14:ligatures w14:val="standardContextual"/>
        </w:rPr>
        <w:t>ego</w:t>
      </w:r>
      <w:r w:rsidRPr="00AF7EFB">
        <w:rPr>
          <w:rFonts w:ascii="Times New Roman" w:eastAsia="Times New Roman" w:hAnsi="Times New Roman" w:cs="Times New Roman"/>
          <w:kern w:val="2"/>
          <w:sz w:val="24"/>
          <w:szCs w:val="24"/>
          <w14:ligatures w14:val="standardContextual"/>
        </w:rPr>
        <w:t xml:space="preserve"> zostanie podana Wykonawcy na 3 dni przed terminem dostawy posiłków.  </w:t>
      </w:r>
    </w:p>
    <w:p w14:paraId="4458B01D" w14:textId="15F57975" w:rsidR="00AF7EFB" w:rsidRPr="00AF7EFB" w:rsidRDefault="00AF7EFB" w:rsidP="00AF7EFB">
      <w:pPr>
        <w:numPr>
          <w:ilvl w:val="0"/>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zobowiązany będzie do przedstawienia Zamawiającemu jadłospisu, obowiązującego przez 7 kolejnych dni – najpóźniej na 3 dni robocze przed terminem obowiązywania jadłospisu. Jadłospisy powinny zawierać poza nazwami posiłków wielkości wagowe poszczególnych dań oraz ich wartość energetyczną (liczbę kilokalorii). </w:t>
      </w:r>
    </w:p>
    <w:p w14:paraId="1969211A" w14:textId="77777777" w:rsidR="00AF7EFB" w:rsidRPr="00AF7EFB" w:rsidRDefault="00AF7EFB" w:rsidP="00AF7EFB">
      <w:pPr>
        <w:numPr>
          <w:ilvl w:val="0"/>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zobowiązany jest do przedstawienia na każde żądanie Zamawiającego, nie później niż w 7 dni od momentu zgłoszenia: </w:t>
      </w:r>
    </w:p>
    <w:p w14:paraId="7127B0BE" w14:textId="77777777" w:rsidR="00AF7EFB" w:rsidRPr="00AF7EFB" w:rsidRDefault="00AF7EFB" w:rsidP="00AF7EFB">
      <w:pPr>
        <w:numPr>
          <w:ilvl w:val="1"/>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wyników badań mikrobiologicznych serwowanych posiłków, </w:t>
      </w:r>
    </w:p>
    <w:p w14:paraId="1AB4621C" w14:textId="77777777" w:rsidR="00AF7EFB" w:rsidRPr="00AF7EFB" w:rsidRDefault="00AF7EFB" w:rsidP="00AF7EFB">
      <w:pPr>
        <w:numPr>
          <w:ilvl w:val="1"/>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tabel kaloryczności serwowanych posiłków z uwzględnieniem zawartości wartości odżywczych: białek, tłuszczów i węglowodanów, </w:t>
      </w:r>
    </w:p>
    <w:p w14:paraId="15249408" w14:textId="77777777" w:rsidR="00AF7EFB" w:rsidRPr="00AF7EFB" w:rsidRDefault="00AF7EFB" w:rsidP="00AF7EFB">
      <w:pPr>
        <w:numPr>
          <w:ilvl w:val="1"/>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wykaz stosowanych do przygotowywania posiłków produktów i surowców wraz z danymi producentów. </w:t>
      </w:r>
    </w:p>
    <w:p w14:paraId="374FB1CD" w14:textId="77777777" w:rsidR="00AF7EFB" w:rsidRPr="00AF7EFB" w:rsidRDefault="00AF7EFB" w:rsidP="00AF7EFB">
      <w:pPr>
        <w:numPr>
          <w:ilvl w:val="0"/>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Zamawiający ma prawo każdorazowej kontroli usługi będącej Przedmiotem Umowy również za pośrednictwem podmiotu trzeciego działającego na zlecenie lub  z upoważnienia Zamawiającego. Kontrola może obejmować w szczególności: pomieszczenia, gdzie przygotowywane są posiłki, terminy ważności produktów oraz technologię przygotowywania posiłków przez Wykonawcę. </w:t>
      </w:r>
    </w:p>
    <w:p w14:paraId="0764D679" w14:textId="3E009423" w:rsidR="00AF7EFB" w:rsidRPr="00AF7EFB" w:rsidRDefault="00AF7EFB" w:rsidP="00AF7EFB">
      <w:pPr>
        <w:numPr>
          <w:ilvl w:val="0"/>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Rozliczenia ilościowego, jakościowego oraz potwierdzającego zgodne z Umową wykonanie danej części Umowy każdorazowo dokona w formie protokołu upoważniony przedstawiciel Zamawiającego. </w:t>
      </w:r>
    </w:p>
    <w:p w14:paraId="4284A0FF" w14:textId="1ED2FE08" w:rsidR="00AF7EFB" w:rsidRPr="00AF7EFB" w:rsidRDefault="00AF7EFB" w:rsidP="00AF7EFB">
      <w:pPr>
        <w:numPr>
          <w:ilvl w:val="0"/>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Podpisanie bez zastrzeżeń protokołu, o którym mowa w ust. </w:t>
      </w:r>
      <w:r w:rsidR="00C20D41" w:rsidRPr="00AD42D8">
        <w:rPr>
          <w:rFonts w:ascii="Times New Roman" w:eastAsia="Times New Roman" w:hAnsi="Times New Roman" w:cs="Times New Roman"/>
          <w:kern w:val="2"/>
          <w:sz w:val="24"/>
          <w:szCs w:val="24"/>
          <w14:ligatures w14:val="standardContextual"/>
        </w:rPr>
        <w:t>8</w:t>
      </w:r>
      <w:r w:rsidRPr="00AF7EFB">
        <w:rPr>
          <w:rFonts w:ascii="Times New Roman" w:eastAsia="Times New Roman" w:hAnsi="Times New Roman" w:cs="Times New Roman"/>
          <w:kern w:val="2"/>
          <w:sz w:val="24"/>
          <w:szCs w:val="24"/>
          <w14:ligatures w14:val="standardContextual"/>
        </w:rPr>
        <w:t xml:space="preserve">, będzie stanowiło podstawę do wystawienia faktury VAT. </w:t>
      </w:r>
    </w:p>
    <w:p w14:paraId="75212396" w14:textId="77777777" w:rsidR="00AF7EFB" w:rsidRPr="00AF7EFB" w:rsidRDefault="00AF7EFB" w:rsidP="00AF7EFB">
      <w:pPr>
        <w:numPr>
          <w:ilvl w:val="0"/>
          <w:numId w:val="35"/>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przypadku rozliczenia dokonanego z zastrzeżeniami, Zamawiający ma prawo potrącić z wynagrodzenia Wykonawcy kwotę odpowiednią do wagi naruszeń stwierdzonych w rozliczeniu, na co Wykonawca wyraża zgodę. </w:t>
      </w:r>
    </w:p>
    <w:p w14:paraId="135F203D" w14:textId="77777777" w:rsidR="00AF7EFB" w:rsidRPr="00AF7EFB" w:rsidRDefault="00AF7EFB" w:rsidP="00AF7EFB">
      <w:pPr>
        <w:spacing w:after="0" w:line="259" w:lineRule="auto"/>
        <w:ind w:left="0" w:firstLine="0"/>
        <w:jc w:val="left"/>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 </w:t>
      </w:r>
    </w:p>
    <w:p w14:paraId="4364899E" w14:textId="77777777" w:rsidR="00AF7EFB" w:rsidRPr="00AF7EFB" w:rsidRDefault="00AF7EFB" w:rsidP="00AF7EFB">
      <w:pPr>
        <w:spacing w:after="10" w:line="249" w:lineRule="auto"/>
        <w:ind w:left="245" w:right="360"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 6 </w:t>
      </w:r>
    </w:p>
    <w:p w14:paraId="03005ADA" w14:textId="77777777" w:rsidR="00AF7EFB" w:rsidRPr="00AF7EFB" w:rsidRDefault="00AF7EFB" w:rsidP="00AF7EFB">
      <w:pPr>
        <w:spacing w:after="10" w:line="249" w:lineRule="auto"/>
        <w:ind w:left="245" w:right="362"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Wynagrodzenie </w:t>
      </w:r>
    </w:p>
    <w:p w14:paraId="7B7F1A72" w14:textId="7D109F86" w:rsidR="00AF7EFB" w:rsidRDefault="00AF7EFB" w:rsidP="00C20D41">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 tytułu prawidłowego wykonania Umowy, Wykonawcy przysługuje wynagrodzenie będące iloczynem cen jednostkowych brutto posiłków oraz liczby posiłków zamówionych i dostarczonych. </w:t>
      </w:r>
    </w:p>
    <w:p w14:paraId="466DC86A" w14:textId="2974C456" w:rsidR="00E07B2B" w:rsidRPr="00AF7EFB" w:rsidRDefault="00E07B2B" w:rsidP="00C20D41">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E07B2B">
        <w:rPr>
          <w:rFonts w:ascii="Times New Roman" w:eastAsia="Times New Roman" w:hAnsi="Times New Roman" w:cs="Times New Roman"/>
          <w:kern w:val="2"/>
          <w:sz w:val="24"/>
          <w:szCs w:val="24"/>
          <w14:ligatures w14:val="standardContextual"/>
        </w:rPr>
        <w:t>Za wykonanie umowy Zamawiający zapłaci Wykonawcy wynagrodzenie:</w:t>
      </w:r>
    </w:p>
    <w:p w14:paraId="3E768616" w14:textId="77777777" w:rsidR="00E07B2B" w:rsidRPr="00E07B2B" w:rsidRDefault="00E07B2B" w:rsidP="00E07B2B">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E07B2B">
        <w:rPr>
          <w:rFonts w:ascii="Times New Roman" w:eastAsia="Times New Roman" w:hAnsi="Times New Roman" w:cs="Times New Roman"/>
          <w:kern w:val="2"/>
          <w:sz w:val="24"/>
          <w:szCs w:val="24"/>
          <w14:ligatures w14:val="standardContextual"/>
        </w:rPr>
        <w:t>brutto: _______________ zł</w:t>
      </w:r>
    </w:p>
    <w:p w14:paraId="6402DFAB" w14:textId="77777777" w:rsidR="00E07B2B" w:rsidRPr="00E07B2B" w:rsidRDefault="00E07B2B" w:rsidP="00E07B2B">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E07B2B">
        <w:rPr>
          <w:rFonts w:ascii="Times New Roman" w:eastAsia="Times New Roman" w:hAnsi="Times New Roman" w:cs="Times New Roman"/>
          <w:kern w:val="2"/>
          <w:sz w:val="24"/>
          <w:szCs w:val="24"/>
          <w14:ligatures w14:val="standardContextual"/>
        </w:rPr>
        <w:t>netto: ________________ zł</w:t>
      </w:r>
    </w:p>
    <w:p w14:paraId="1D6246CD" w14:textId="77777777" w:rsidR="00E07B2B" w:rsidRDefault="00E07B2B" w:rsidP="00E07B2B">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E07B2B">
        <w:rPr>
          <w:rFonts w:ascii="Times New Roman" w:eastAsia="Times New Roman" w:hAnsi="Times New Roman" w:cs="Times New Roman"/>
          <w:kern w:val="2"/>
          <w:sz w:val="24"/>
          <w:szCs w:val="24"/>
          <w14:ligatures w14:val="standardContextual"/>
        </w:rPr>
        <w:t>VAT: _________________ zł</w:t>
      </w:r>
    </w:p>
    <w:p w14:paraId="20559CE7" w14:textId="36D17AD6" w:rsidR="00AF7EFB" w:rsidRPr="00AF7EFB" w:rsidRDefault="00AF7EFB" w:rsidP="00E07B2B">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Wynagrodzenie, o którym mowa w ust. 1, obejmuje koszty wszystkich czynności niezbędnych do przygotowania i prawidłowej realizacji Umowy nawet, jeśli czynności te nie zostały wprost wyszczególnione. </w:t>
      </w:r>
    </w:p>
    <w:p w14:paraId="0F710869" w14:textId="559999F8" w:rsidR="00AF7EFB" w:rsidRPr="00AF7EFB" w:rsidRDefault="00AF7EFB" w:rsidP="00AF7EFB">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zobowiązuje się do wystawiania faktur VAT każdego świadczenia usług objętych Umową. </w:t>
      </w:r>
    </w:p>
    <w:p w14:paraId="2D58A39B" w14:textId="10374DC0" w:rsidR="00C20D41" w:rsidRPr="00AD42D8" w:rsidRDefault="00AF7EFB" w:rsidP="00AF7EFB">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Wynagrodzenie z tytułu wykonywanych usług będzie płatne w terminie 30 dni od dnia doręczenia </w:t>
      </w:r>
      <w:r w:rsidR="00AB6764">
        <w:rPr>
          <w:rFonts w:ascii="Times New Roman" w:eastAsia="Times New Roman" w:hAnsi="Times New Roman" w:cs="Times New Roman"/>
          <w:kern w:val="2"/>
          <w:sz w:val="24"/>
          <w:szCs w:val="24"/>
          <w14:ligatures w14:val="standardContextual"/>
        </w:rPr>
        <w:t>Zamawiającemu</w:t>
      </w:r>
      <w:r w:rsidRPr="00AF7EFB">
        <w:rPr>
          <w:rFonts w:ascii="Times New Roman" w:eastAsia="Times New Roman" w:hAnsi="Times New Roman" w:cs="Times New Roman"/>
          <w:kern w:val="2"/>
          <w:sz w:val="24"/>
          <w:szCs w:val="24"/>
          <w14:ligatures w14:val="standardContextual"/>
        </w:rPr>
        <w:t>, poprawnie wystawionej pod względem rachunkowym i formalnym faktury VAT oraz oryginału podpisanego przez Zamawiającego bez zastrzeżeń protokołu odbioru</w:t>
      </w:r>
      <w:r w:rsidR="00C20D41" w:rsidRPr="00AD42D8">
        <w:rPr>
          <w:rFonts w:ascii="Times New Roman" w:eastAsia="Times New Roman" w:hAnsi="Times New Roman" w:cs="Times New Roman"/>
          <w:kern w:val="2"/>
          <w:sz w:val="24"/>
          <w:szCs w:val="24"/>
          <w14:ligatures w14:val="standardContextual"/>
        </w:rPr>
        <w:t>.</w:t>
      </w:r>
      <w:r w:rsidRPr="00AF7EFB">
        <w:rPr>
          <w:rFonts w:ascii="Times New Roman" w:eastAsia="Times New Roman" w:hAnsi="Times New Roman" w:cs="Times New Roman"/>
          <w:kern w:val="2"/>
          <w:sz w:val="24"/>
          <w:szCs w:val="24"/>
          <w14:ligatures w14:val="standardContextual"/>
        </w:rPr>
        <w:t xml:space="preserve"> Brak protokołu odbioru bez zastrzeżeń, o którym mowa powyżej, stanowi podstawę do zwrotu otrzymanej od Wykonawcy faktury VAT.</w:t>
      </w:r>
    </w:p>
    <w:p w14:paraId="3043106E" w14:textId="77777777" w:rsidR="00C20D41" w:rsidRPr="00AD42D8" w:rsidRDefault="00AF7EFB" w:rsidP="00C20D41">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  </w:t>
      </w:r>
      <w:r w:rsidR="00C20D41" w:rsidRPr="00AD42D8">
        <w:rPr>
          <w:rFonts w:ascii="Times New Roman" w:eastAsia="Times New Roman" w:hAnsi="Times New Roman" w:cs="Times New Roman"/>
          <w:kern w:val="2"/>
          <w:sz w:val="24"/>
          <w:szCs w:val="24"/>
          <w14:ligatures w14:val="standardContextual"/>
        </w:rPr>
        <w:t>Wynagrodzenie za wykonanie przedmiotu umowy, płatne będzie na podstawie prawidłowo wystawionej faktury wystawianej na dane Zamawiającego wskazane poniżej:</w:t>
      </w:r>
    </w:p>
    <w:p w14:paraId="25A149E4" w14:textId="77777777" w:rsidR="00C20D41" w:rsidRPr="00C20D41" w:rsidRDefault="00C20D41" w:rsidP="00C20D41">
      <w:pPr>
        <w:spacing w:after="5" w:line="248" w:lineRule="auto"/>
        <w:ind w:left="0" w:right="111" w:firstLine="0"/>
        <w:rPr>
          <w:rFonts w:ascii="Times New Roman" w:eastAsia="Times New Roman" w:hAnsi="Times New Roman" w:cs="Times New Roman"/>
          <w:kern w:val="2"/>
          <w:sz w:val="24"/>
          <w:szCs w:val="24"/>
          <w14:ligatures w14:val="standardContextual"/>
        </w:rPr>
      </w:pPr>
    </w:p>
    <w:p w14:paraId="379C6C4C" w14:textId="77777777" w:rsidR="00C20D41" w:rsidRPr="00C20D41" w:rsidRDefault="00C20D41"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C20D41">
        <w:rPr>
          <w:rFonts w:ascii="Times New Roman" w:eastAsia="Times New Roman" w:hAnsi="Times New Roman" w:cs="Times New Roman"/>
          <w:b/>
          <w:kern w:val="2"/>
          <w:sz w:val="24"/>
          <w:szCs w:val="24"/>
          <w:u w:val="single"/>
          <w14:ligatures w14:val="standardContextual"/>
        </w:rPr>
        <w:t>NABYWCA:</w:t>
      </w:r>
    </w:p>
    <w:p w14:paraId="06F3697E" w14:textId="77777777" w:rsidR="00C20D41" w:rsidRPr="00C20D41" w:rsidRDefault="00C20D41"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C20D41">
        <w:rPr>
          <w:rFonts w:ascii="Times New Roman" w:eastAsia="Times New Roman" w:hAnsi="Times New Roman" w:cs="Times New Roman"/>
          <w:b/>
          <w:kern w:val="2"/>
          <w:sz w:val="24"/>
          <w:szCs w:val="24"/>
          <w14:ligatures w14:val="standardContextual"/>
        </w:rPr>
        <w:t>Gmina Wrocław</w:t>
      </w:r>
    </w:p>
    <w:p w14:paraId="4322BDFF" w14:textId="77777777" w:rsidR="00C20D41" w:rsidRPr="00C20D41" w:rsidRDefault="00C20D41"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C20D41">
        <w:rPr>
          <w:rFonts w:ascii="Times New Roman" w:eastAsia="Times New Roman" w:hAnsi="Times New Roman" w:cs="Times New Roman"/>
          <w:b/>
          <w:kern w:val="2"/>
          <w:sz w:val="24"/>
          <w:szCs w:val="24"/>
          <w14:ligatures w14:val="standardContextual"/>
        </w:rPr>
        <w:t>Pl. Nowy Targ 1-8, 50-141 Wrocław</w:t>
      </w:r>
    </w:p>
    <w:p w14:paraId="26DFB475" w14:textId="77777777" w:rsidR="00C20D41" w:rsidRPr="00C20D41" w:rsidRDefault="00C20D41"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C20D41">
        <w:rPr>
          <w:rFonts w:ascii="Times New Roman" w:eastAsia="Times New Roman" w:hAnsi="Times New Roman" w:cs="Times New Roman"/>
          <w:b/>
          <w:kern w:val="2"/>
          <w:sz w:val="24"/>
          <w:szCs w:val="24"/>
          <w14:ligatures w14:val="standardContextual"/>
        </w:rPr>
        <w:t>NIP: 8971383551</w:t>
      </w:r>
    </w:p>
    <w:p w14:paraId="6F1AB7A8" w14:textId="77777777" w:rsidR="00C20D41" w:rsidRPr="00C20D41" w:rsidRDefault="00C20D41"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C20D41">
        <w:rPr>
          <w:rFonts w:ascii="Times New Roman" w:eastAsia="Times New Roman" w:hAnsi="Times New Roman" w:cs="Times New Roman"/>
          <w:b/>
          <w:kern w:val="2"/>
          <w:sz w:val="24"/>
          <w:szCs w:val="24"/>
          <w14:ligatures w14:val="standardContextual"/>
        </w:rPr>
        <w:t xml:space="preserve"> </w:t>
      </w:r>
    </w:p>
    <w:p w14:paraId="6F0488FC" w14:textId="77777777" w:rsidR="00C20D41" w:rsidRPr="00C20D41" w:rsidRDefault="00C20D41"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C20D41">
        <w:rPr>
          <w:rFonts w:ascii="Times New Roman" w:eastAsia="Times New Roman" w:hAnsi="Times New Roman" w:cs="Times New Roman"/>
          <w:b/>
          <w:kern w:val="2"/>
          <w:sz w:val="24"/>
          <w:szCs w:val="24"/>
          <w:u w:val="single"/>
          <w14:ligatures w14:val="standardContextual"/>
        </w:rPr>
        <w:t>ODBIORCA:</w:t>
      </w:r>
      <w:r w:rsidRPr="00C20D41">
        <w:rPr>
          <w:rFonts w:ascii="Times New Roman" w:eastAsia="Times New Roman" w:hAnsi="Times New Roman" w:cs="Times New Roman"/>
          <w:b/>
          <w:kern w:val="2"/>
          <w:sz w:val="24"/>
          <w:szCs w:val="24"/>
          <w14:ligatures w14:val="standardContextual"/>
        </w:rPr>
        <w:t xml:space="preserve"> </w:t>
      </w:r>
    </w:p>
    <w:p w14:paraId="1C082D8D" w14:textId="77777777" w:rsidR="00C20D41" w:rsidRPr="00C20D41" w:rsidRDefault="00C20D41" w:rsidP="00C20D41">
      <w:pPr>
        <w:spacing w:after="5" w:line="248" w:lineRule="auto"/>
        <w:ind w:left="427" w:right="111" w:firstLine="0"/>
        <w:rPr>
          <w:rFonts w:ascii="Times New Roman" w:eastAsia="Times New Roman" w:hAnsi="Times New Roman" w:cs="Times New Roman"/>
          <w:b/>
          <w:kern w:val="2"/>
          <w:sz w:val="24"/>
          <w:szCs w:val="24"/>
          <w14:ligatures w14:val="standardContextual"/>
        </w:rPr>
      </w:pPr>
      <w:r w:rsidRPr="00C20D41">
        <w:rPr>
          <w:rFonts w:ascii="Times New Roman" w:eastAsia="Times New Roman" w:hAnsi="Times New Roman" w:cs="Times New Roman"/>
          <w:b/>
          <w:kern w:val="2"/>
          <w:sz w:val="24"/>
          <w:szCs w:val="24"/>
          <w14:ligatures w14:val="standardContextual"/>
        </w:rPr>
        <w:t>Zespół Szkół nr 2</w:t>
      </w:r>
    </w:p>
    <w:p w14:paraId="00C83366" w14:textId="77777777" w:rsidR="00C20D41" w:rsidRPr="00C20D41" w:rsidRDefault="00C20D41"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C20D41">
        <w:rPr>
          <w:rFonts w:ascii="Times New Roman" w:eastAsia="Times New Roman" w:hAnsi="Times New Roman" w:cs="Times New Roman"/>
          <w:b/>
          <w:kern w:val="2"/>
          <w:sz w:val="24"/>
          <w:szCs w:val="24"/>
          <w14:ligatures w14:val="standardContextual"/>
        </w:rPr>
        <w:t>ul. Borowska 105</w:t>
      </w:r>
    </w:p>
    <w:p w14:paraId="1B6873DF" w14:textId="77777777" w:rsidR="00C20D41" w:rsidRPr="00C20D41" w:rsidRDefault="00C20D41"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C20D41">
        <w:rPr>
          <w:rFonts w:ascii="Times New Roman" w:eastAsia="Times New Roman" w:hAnsi="Times New Roman" w:cs="Times New Roman"/>
          <w:b/>
          <w:kern w:val="2"/>
          <w:sz w:val="24"/>
          <w:szCs w:val="24"/>
          <w14:ligatures w14:val="standardContextual"/>
        </w:rPr>
        <w:t>50-551Wrocław</w:t>
      </w:r>
    </w:p>
    <w:p w14:paraId="7E5C6A59" w14:textId="1132051D" w:rsidR="00AF7EFB" w:rsidRPr="00AF7EFB" w:rsidRDefault="00AF7EFB" w:rsidP="00C20D41">
      <w:pPr>
        <w:spacing w:after="5" w:line="248" w:lineRule="auto"/>
        <w:ind w:left="427" w:right="111" w:firstLine="0"/>
        <w:rPr>
          <w:rFonts w:ascii="Times New Roman" w:eastAsia="Times New Roman" w:hAnsi="Times New Roman" w:cs="Times New Roman"/>
          <w:kern w:val="2"/>
          <w:sz w:val="24"/>
          <w:szCs w:val="24"/>
          <w14:ligatures w14:val="standardContextual"/>
        </w:rPr>
      </w:pPr>
    </w:p>
    <w:p w14:paraId="57027C65" w14:textId="4EC5F462" w:rsidR="00AF7EFB" w:rsidRPr="00AF7EFB" w:rsidRDefault="00AF7EFB" w:rsidP="00AF7EFB">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przypadku wątpliwości co do prawidłowości faktury termin liczy się od dnia zakończenia uzgodnień pomiędzy Zamawiającym a Wykonawcą co do prawidłowości faktury lub dokonania przez Wykonawcę korekty błędnej faktury i jej doręczenia </w:t>
      </w:r>
      <w:r w:rsidR="00AB6764">
        <w:rPr>
          <w:rFonts w:ascii="Times New Roman" w:eastAsia="Times New Roman" w:hAnsi="Times New Roman" w:cs="Times New Roman"/>
          <w:kern w:val="2"/>
          <w:sz w:val="24"/>
          <w:szCs w:val="24"/>
          <w14:ligatures w14:val="standardContextual"/>
        </w:rPr>
        <w:t>Zamawiającemu.</w:t>
      </w:r>
    </w:p>
    <w:p w14:paraId="4A212DD0" w14:textId="77777777" w:rsidR="00AF7EFB" w:rsidRPr="00AF7EFB" w:rsidRDefault="00AF7EFB" w:rsidP="00AF7EFB">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Rozliczenia dokonywane będą w złotych polskich. </w:t>
      </w:r>
    </w:p>
    <w:p w14:paraId="75E76D62" w14:textId="77777777" w:rsidR="00AF7EFB" w:rsidRPr="00AF7EFB" w:rsidRDefault="00AF7EFB" w:rsidP="00AF7EFB">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Za dzień zapłaty wynagrodzenia uznaje się dzień obciążenia rachunku bankowego Zamawiającego.  </w:t>
      </w:r>
    </w:p>
    <w:p w14:paraId="1408251B" w14:textId="77777777" w:rsidR="00AB6764" w:rsidRDefault="00AF7EFB" w:rsidP="00643FBC">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Procentowa wartość ostatniej części wynagrodzenia nie będzie wynosić więcej niż 50% wynagrodzenia należnego Wykonawcy. </w:t>
      </w:r>
    </w:p>
    <w:p w14:paraId="1CF20694" w14:textId="77777777" w:rsidR="00AB6764" w:rsidRPr="00AB6764" w:rsidRDefault="00AF7EFB" w:rsidP="00AB6764">
      <w:pPr>
        <w:numPr>
          <w:ilvl w:val="0"/>
          <w:numId w:val="36"/>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 </w:t>
      </w:r>
      <w:bookmarkStart w:id="4" w:name="_Hlk225261837"/>
      <w:r w:rsidR="00AB6764" w:rsidRPr="00AB6764">
        <w:rPr>
          <w:rFonts w:ascii="Times New Roman" w:eastAsia="Times New Roman" w:hAnsi="Times New Roman" w:cs="Times New Roman"/>
          <w:kern w:val="2"/>
          <w:sz w:val="24"/>
          <w:szCs w:val="24"/>
          <w14:ligatures w14:val="standardContextual"/>
        </w:rPr>
        <w:t xml:space="preserve">Sposób wystawiania w </w:t>
      </w:r>
      <w:proofErr w:type="spellStart"/>
      <w:r w:rsidR="00AB6764" w:rsidRPr="00AB6764">
        <w:rPr>
          <w:rFonts w:ascii="Times New Roman" w:eastAsia="Times New Roman" w:hAnsi="Times New Roman" w:cs="Times New Roman"/>
          <w:kern w:val="2"/>
          <w:sz w:val="24"/>
          <w:szCs w:val="24"/>
          <w14:ligatures w14:val="standardContextual"/>
        </w:rPr>
        <w:t>KSeF</w:t>
      </w:r>
      <w:proofErr w:type="spellEnd"/>
      <w:r w:rsidR="00AB6764" w:rsidRPr="00AB6764">
        <w:rPr>
          <w:rFonts w:ascii="Times New Roman" w:eastAsia="Times New Roman" w:hAnsi="Times New Roman" w:cs="Times New Roman"/>
          <w:kern w:val="2"/>
          <w:sz w:val="24"/>
          <w:szCs w:val="24"/>
          <w14:ligatures w14:val="standardContextual"/>
        </w:rPr>
        <w:t xml:space="preserve"> faktur zakupowych dla jednostek organizacyjnych Gminy </w:t>
      </w:r>
    </w:p>
    <w:p w14:paraId="40448234" w14:textId="34F12798" w:rsidR="003D1E92" w:rsidRPr="00AD42D8" w:rsidRDefault="00AB6764" w:rsidP="00AB6764">
      <w:pPr>
        <w:spacing w:after="5" w:line="248" w:lineRule="auto"/>
        <w:ind w:left="427" w:right="111" w:firstLine="0"/>
        <w:rPr>
          <w:rFonts w:ascii="Times New Roman" w:eastAsia="Times New Roman" w:hAnsi="Times New Roman" w:cs="Times New Roman"/>
          <w:kern w:val="2"/>
          <w:sz w:val="24"/>
          <w:szCs w:val="24"/>
          <w14:ligatures w14:val="standardContextual"/>
        </w:rPr>
      </w:pPr>
      <w:r w:rsidRPr="00AB6764">
        <w:rPr>
          <w:rFonts w:ascii="Times New Roman" w:eastAsia="Times New Roman" w:hAnsi="Times New Roman" w:cs="Times New Roman"/>
          <w:kern w:val="2"/>
          <w:sz w:val="24"/>
          <w:szCs w:val="24"/>
          <w14:ligatures w14:val="standardContextual"/>
        </w:rPr>
        <w:t xml:space="preserve">Wrocław określa załącznik nr </w:t>
      </w:r>
      <w:r>
        <w:rPr>
          <w:rFonts w:ascii="Times New Roman" w:eastAsia="Times New Roman" w:hAnsi="Times New Roman" w:cs="Times New Roman"/>
          <w:kern w:val="2"/>
          <w:sz w:val="24"/>
          <w:szCs w:val="24"/>
          <w14:ligatures w14:val="standardContextual"/>
        </w:rPr>
        <w:t>2</w:t>
      </w:r>
      <w:r w:rsidRPr="00AB6764">
        <w:rPr>
          <w:rFonts w:ascii="Times New Roman" w:eastAsia="Times New Roman" w:hAnsi="Times New Roman" w:cs="Times New Roman"/>
          <w:kern w:val="2"/>
          <w:sz w:val="24"/>
          <w:szCs w:val="24"/>
          <w14:ligatures w14:val="standardContextual"/>
        </w:rPr>
        <w:t xml:space="preserve"> do umowy.  </w:t>
      </w:r>
    </w:p>
    <w:bookmarkEnd w:id="4"/>
    <w:p w14:paraId="1D3F5910" w14:textId="1F3EFEE0" w:rsidR="00AF7EFB" w:rsidRPr="00AF7EFB" w:rsidRDefault="00AF7EFB" w:rsidP="00AD42D8">
      <w:pPr>
        <w:spacing w:after="0" w:line="259" w:lineRule="auto"/>
        <w:ind w:left="0" w:right="67" w:firstLine="0"/>
        <w:rPr>
          <w:rFonts w:ascii="Times New Roman" w:eastAsia="Times New Roman" w:hAnsi="Times New Roman" w:cs="Times New Roman"/>
          <w:kern w:val="2"/>
          <w:sz w:val="24"/>
          <w:szCs w:val="24"/>
          <w14:ligatures w14:val="standardContextual"/>
        </w:rPr>
      </w:pPr>
    </w:p>
    <w:p w14:paraId="22488452" w14:textId="1934BDBA" w:rsidR="00AF7EFB" w:rsidRPr="00AF7EFB" w:rsidRDefault="00AF7EFB" w:rsidP="00AF7EFB">
      <w:pPr>
        <w:spacing w:after="10" w:line="249" w:lineRule="auto"/>
        <w:ind w:left="245" w:right="360"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 </w:t>
      </w:r>
      <w:r w:rsidR="00AD42D8" w:rsidRPr="00AD42D8">
        <w:rPr>
          <w:rFonts w:ascii="Times New Roman" w:eastAsia="Times New Roman" w:hAnsi="Times New Roman" w:cs="Times New Roman"/>
          <w:b/>
          <w:bCs/>
          <w:kern w:val="2"/>
          <w:sz w:val="24"/>
          <w:szCs w:val="24"/>
          <w14:ligatures w14:val="standardContextual"/>
        </w:rPr>
        <w:t>7</w:t>
      </w:r>
    </w:p>
    <w:p w14:paraId="5308F888" w14:textId="77777777" w:rsidR="00AF7EFB" w:rsidRPr="00AF7EFB" w:rsidRDefault="00AF7EFB" w:rsidP="00AF7EFB">
      <w:pPr>
        <w:spacing w:after="10" w:line="249" w:lineRule="auto"/>
        <w:ind w:left="245" w:right="362"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Kary umowne </w:t>
      </w:r>
    </w:p>
    <w:p w14:paraId="1A3362D5" w14:textId="77777777" w:rsidR="00AF7EFB" w:rsidRPr="00AF7EFB" w:rsidRDefault="00AF7EFB" w:rsidP="00AF7EFB">
      <w:pPr>
        <w:numPr>
          <w:ilvl w:val="0"/>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zobowiązuje się do zapłaty na rzecz Zamawiającego kar umownych: </w:t>
      </w:r>
    </w:p>
    <w:p w14:paraId="40634EA9" w14:textId="77777777" w:rsidR="00AF7EFB" w:rsidRPr="00AF7EFB" w:rsidRDefault="00AF7EFB" w:rsidP="00AF7EFB">
      <w:pPr>
        <w:numPr>
          <w:ilvl w:val="1"/>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za niewykonanie zamówienia w części lub w całości – karę umowną w wysokości 100% wartości brutto wynagrodzenia za posiłki, których zdarzenie dotyczy,  </w:t>
      </w:r>
    </w:p>
    <w:p w14:paraId="3CCD7599" w14:textId="77777777" w:rsidR="00AF7EFB" w:rsidRPr="00AF7EFB" w:rsidRDefault="00AF7EFB" w:rsidP="00AF7EFB">
      <w:pPr>
        <w:numPr>
          <w:ilvl w:val="1"/>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za nienależyte wykonanie zamówienia – karę umowną w wysokości 60% wartości brutto wynagrodzenia za posiłki, których zdarzenie dotyczy,  </w:t>
      </w:r>
    </w:p>
    <w:p w14:paraId="31253E02" w14:textId="77777777" w:rsidR="00AF7EFB" w:rsidRPr="00AF7EFB" w:rsidRDefault="00AF7EFB" w:rsidP="00AF7EFB">
      <w:pPr>
        <w:numPr>
          <w:ilvl w:val="1"/>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za zwłokę w dostarczeniu posiłków – karę umową w wysokości 40% wartości brutto wynagrodzenia za dany posiłek, którego zdarzenie dotyczy, za każdą rozpoczętą godzinę zwłoki, </w:t>
      </w:r>
    </w:p>
    <w:p w14:paraId="36EAA6DF" w14:textId="3F0FB557" w:rsidR="00AF7EFB" w:rsidRPr="00AF7EFB" w:rsidRDefault="00AF7EFB" w:rsidP="00AF7EFB">
      <w:pPr>
        <w:numPr>
          <w:ilvl w:val="1"/>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przypadku nieutrzymywania przez Wykonawcę ubezpieczenia, przez cały okres trwania Umowy – karę umowną w wysokości 5% wynagrodzenia maksymalnego brutto, za każdy rozpoczęty dzień braku ubezpieczenia, </w:t>
      </w:r>
    </w:p>
    <w:p w14:paraId="31173CB1" w14:textId="171CB07E" w:rsidR="00AF7EFB" w:rsidRPr="00AF7EFB" w:rsidRDefault="00AF7EFB" w:rsidP="00AF7EFB">
      <w:pPr>
        <w:numPr>
          <w:ilvl w:val="1"/>
          <w:numId w:val="42"/>
        </w:numPr>
        <w:spacing w:after="11"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przypadku, gdy Zamawiający stwierdzi, że Wykonawca nie zapewnił możliwości dokonania wyboru posiłku ciepłego do  kolacji o podwyższonym standardzie – karę umową w wysokości 500 zł (słownie: pięćset złotych 00/100) za każdy taki przypadek,  </w:t>
      </w:r>
    </w:p>
    <w:p w14:paraId="63803042" w14:textId="428CB614" w:rsidR="00AF7EFB" w:rsidRPr="00AF7EFB" w:rsidRDefault="00AF7EFB" w:rsidP="00AF7EFB">
      <w:pPr>
        <w:numPr>
          <w:ilvl w:val="1"/>
          <w:numId w:val="42"/>
        </w:numPr>
        <w:spacing w:after="3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w przypadku, gdy Zamawiający stwierdzi, że Wykonawca nie zapewnił wyboru różnych rodzajów herbat  do śniadania, serwisu kawowego, kolacji lub kolacji,  o podwyższonym – karę umowna w wysokości 100 zł (słownie: sto złotych 00/100)  za każdy taki przypadek.</w:t>
      </w:r>
    </w:p>
    <w:p w14:paraId="47C84BA3" w14:textId="37EAA4ED" w:rsidR="00AF7EFB" w:rsidRPr="00AF7EFB" w:rsidRDefault="00AF7EFB" w:rsidP="00AF7EFB">
      <w:pPr>
        <w:numPr>
          <w:ilvl w:val="0"/>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przypadku naruszenia któregokolwiek z obowiązków, o których mowa Umowie, o ile jest to inne naruszenie niż wymienione w ust. 1, Wykonawca zapłaci Zamawiającemu karę umowną w wysokości 0,1% wynagrodzenia maksymalnego brutto, za każdy rozpoczęty dzień naruszenia. </w:t>
      </w:r>
    </w:p>
    <w:p w14:paraId="6A0A8920" w14:textId="77777777" w:rsidR="00AF7EFB" w:rsidRPr="00AF7EFB" w:rsidRDefault="00AF7EFB" w:rsidP="00AF7EFB">
      <w:pPr>
        <w:numPr>
          <w:ilvl w:val="0"/>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Kary umowne są niezależne od siebie i należą się w pełnej wysokości, nawet w przypadku, gdy w wyniku jednego zdarzenia naliczana jest więcej niż jedna kara.  </w:t>
      </w:r>
    </w:p>
    <w:p w14:paraId="313B7375" w14:textId="6FD94904" w:rsidR="00AF7EFB" w:rsidRPr="00AF7EFB" w:rsidRDefault="00AF7EFB" w:rsidP="00AF7EFB">
      <w:pPr>
        <w:numPr>
          <w:ilvl w:val="0"/>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Suma naliczonych kar pieniężnych nie może przekroczyć 30% wynagrodzenia maksymalnego brutto.  </w:t>
      </w:r>
    </w:p>
    <w:p w14:paraId="50C91962" w14:textId="77777777" w:rsidR="00AF7EFB" w:rsidRPr="00AF7EFB" w:rsidRDefault="00AF7EFB" w:rsidP="00AF7EFB">
      <w:pPr>
        <w:numPr>
          <w:ilvl w:val="0"/>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Kary umowne będą płatne w terminie 14 dni od dni otrzymania noty księgowej. </w:t>
      </w:r>
    </w:p>
    <w:p w14:paraId="4DDFA230" w14:textId="77777777" w:rsidR="00AF7EFB" w:rsidRPr="00AF7EFB" w:rsidRDefault="00AF7EFB" w:rsidP="00AF7EFB">
      <w:pPr>
        <w:numPr>
          <w:ilvl w:val="0"/>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Zamawiający może dochodzić na zasadach ogólnych odszkodowania przewyższającego wysokość zastrzeżonych kar umownych. </w:t>
      </w:r>
    </w:p>
    <w:p w14:paraId="175DE042" w14:textId="77777777" w:rsidR="00AF7EFB" w:rsidRPr="00AF7EFB" w:rsidRDefault="00AF7EFB" w:rsidP="00AF7EFB">
      <w:pPr>
        <w:numPr>
          <w:ilvl w:val="0"/>
          <w:numId w:val="42"/>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wyraża zgodę na potrącenie kar umownych albo odszkodowania  z przysługującego mu wynagrodzenia. </w:t>
      </w:r>
    </w:p>
    <w:p w14:paraId="07710F22" w14:textId="77777777" w:rsidR="00AF7EFB" w:rsidRPr="00AF7EFB" w:rsidRDefault="00AF7EFB" w:rsidP="00AF7EFB">
      <w:pPr>
        <w:spacing w:after="0" w:line="259" w:lineRule="auto"/>
        <w:ind w:left="0" w:firstLine="0"/>
        <w:jc w:val="left"/>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 </w:t>
      </w:r>
    </w:p>
    <w:p w14:paraId="175E45F3" w14:textId="735B5B43" w:rsidR="00AF7EFB" w:rsidRPr="00AF7EFB" w:rsidRDefault="00AF7EFB" w:rsidP="00AF7EFB">
      <w:pPr>
        <w:spacing w:after="10" w:line="249" w:lineRule="auto"/>
        <w:ind w:left="245" w:right="360"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 </w:t>
      </w:r>
      <w:r w:rsidR="00AD42D8" w:rsidRPr="00AD42D8">
        <w:rPr>
          <w:rFonts w:ascii="Times New Roman" w:eastAsia="Times New Roman" w:hAnsi="Times New Roman" w:cs="Times New Roman"/>
          <w:b/>
          <w:bCs/>
          <w:kern w:val="2"/>
          <w:sz w:val="24"/>
          <w:szCs w:val="24"/>
          <w14:ligatures w14:val="standardContextual"/>
        </w:rPr>
        <w:t>8</w:t>
      </w:r>
    </w:p>
    <w:p w14:paraId="16AE3068" w14:textId="77777777" w:rsidR="00AF7EFB" w:rsidRPr="00AF7EFB" w:rsidRDefault="00AF7EFB" w:rsidP="00AF7EFB">
      <w:pPr>
        <w:spacing w:after="10" w:line="249" w:lineRule="auto"/>
        <w:ind w:left="245" w:right="366" w:hanging="10"/>
        <w:jc w:val="center"/>
        <w:rPr>
          <w:rFonts w:ascii="Times New Roman" w:eastAsia="Times New Roman" w:hAnsi="Times New Roman" w:cs="Times New Roman"/>
          <w:b/>
          <w:bCs/>
          <w:kern w:val="2"/>
          <w:sz w:val="24"/>
          <w:szCs w:val="24"/>
          <w14:ligatures w14:val="standardContextual"/>
        </w:rPr>
      </w:pPr>
      <w:r w:rsidRPr="00AF7EFB">
        <w:rPr>
          <w:rFonts w:ascii="Times New Roman" w:eastAsia="Times New Roman" w:hAnsi="Times New Roman" w:cs="Times New Roman"/>
          <w:b/>
          <w:bCs/>
          <w:kern w:val="2"/>
          <w:sz w:val="24"/>
          <w:szCs w:val="24"/>
          <w14:ligatures w14:val="standardContextual"/>
        </w:rPr>
        <w:t xml:space="preserve">Rozwiązanie Umowy </w:t>
      </w:r>
    </w:p>
    <w:p w14:paraId="3383B0F1" w14:textId="77777777" w:rsidR="00AF7EFB" w:rsidRPr="00AF7EFB" w:rsidRDefault="00AF7EFB" w:rsidP="00AF7EFB">
      <w:pPr>
        <w:numPr>
          <w:ilvl w:val="0"/>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poprzez złożenie oświadczenia w formie pisemnej pod rygorem nieważności.  </w:t>
      </w:r>
    </w:p>
    <w:p w14:paraId="5E27D901" w14:textId="77777777" w:rsidR="00AF7EFB" w:rsidRPr="00AF7EFB" w:rsidRDefault="00AF7EFB" w:rsidP="00AF7EFB">
      <w:pPr>
        <w:numPr>
          <w:ilvl w:val="0"/>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Niezależnie od innych postanowień Umowy, Zamawiający może wypowiedzieć Umowę ze skutkiem natychmiastowym, gdy: </w:t>
      </w:r>
    </w:p>
    <w:p w14:paraId="39BCD1D5" w14:textId="77777777" w:rsidR="00AF7EFB" w:rsidRPr="00AF7EFB" w:rsidRDefault="00AF7EFB" w:rsidP="00AF7EFB">
      <w:pPr>
        <w:numPr>
          <w:ilvl w:val="1"/>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wykonuje Przedmiot Umowy niezgodnie z powszechnie obowiązującymi przepisami prawa, w tym sanitarno-epidemiologicznymi, lub złożoną ofertą,  </w:t>
      </w:r>
    </w:p>
    <w:p w14:paraId="1BCAA362" w14:textId="77777777" w:rsidR="00AF7EFB" w:rsidRPr="00AF7EFB" w:rsidRDefault="00AF7EFB" w:rsidP="00AF7EFB">
      <w:pPr>
        <w:numPr>
          <w:ilvl w:val="1"/>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nie zrealizował usługi, na skutek czego Zamawiający musiał odwołać szkolenie, przeprowadzić szkolenie bez obsługi cateringowej lub skorzystać z usług innego wykonawcy, </w:t>
      </w:r>
    </w:p>
    <w:p w14:paraId="47EAB99F" w14:textId="77777777" w:rsidR="00AF7EFB" w:rsidRPr="00AF7EFB" w:rsidRDefault="00AF7EFB" w:rsidP="00AF7EFB">
      <w:pPr>
        <w:numPr>
          <w:ilvl w:val="1"/>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Wykonawca dwukrotnie w sposób nienależyty zrealizował usługi, </w:t>
      </w:r>
    </w:p>
    <w:p w14:paraId="12DFEC7F" w14:textId="64C3CFDE" w:rsidR="00AF7EFB" w:rsidRPr="00AF7EFB" w:rsidRDefault="00AF7EFB" w:rsidP="00AF7EFB">
      <w:pPr>
        <w:numPr>
          <w:ilvl w:val="1"/>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suma kar umownych naliczonych Wykonawcy osiągnęła próg 30% wynagrodzenia maksymalnego brutto</w:t>
      </w:r>
      <w:r w:rsidR="00643FBC" w:rsidRPr="00AD42D8">
        <w:rPr>
          <w:rFonts w:ascii="Times New Roman" w:eastAsia="Times New Roman" w:hAnsi="Times New Roman" w:cs="Times New Roman"/>
          <w:kern w:val="2"/>
          <w:sz w:val="24"/>
          <w:szCs w:val="24"/>
          <w14:ligatures w14:val="standardContextual"/>
        </w:rPr>
        <w:t>.</w:t>
      </w:r>
      <w:r w:rsidRPr="00AF7EFB">
        <w:rPr>
          <w:rFonts w:ascii="Times New Roman" w:eastAsia="Times New Roman" w:hAnsi="Times New Roman" w:cs="Times New Roman"/>
          <w:kern w:val="2"/>
          <w:sz w:val="24"/>
          <w:szCs w:val="24"/>
          <w14:ligatures w14:val="standardContextual"/>
        </w:rPr>
        <w:t xml:space="preserve"> </w:t>
      </w:r>
    </w:p>
    <w:p w14:paraId="33806E8C" w14:textId="77777777" w:rsidR="00AF7EFB" w:rsidRPr="00AF7EFB" w:rsidRDefault="00AF7EFB" w:rsidP="00AF7EFB">
      <w:pPr>
        <w:numPr>
          <w:ilvl w:val="0"/>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Wypowiedzenie wymaga formy pisemnej pod rygorem nieważności.  </w:t>
      </w:r>
    </w:p>
    <w:p w14:paraId="4DDC535F" w14:textId="77777777" w:rsidR="00AF7EFB" w:rsidRPr="00AF7EFB" w:rsidRDefault="00AF7EFB" w:rsidP="00AF7EFB">
      <w:pPr>
        <w:numPr>
          <w:ilvl w:val="0"/>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Każda ze Stron może wypowiedzieć Umowę w razie zaistnienia przypadku siły wyższej, którego skutkiem jest niemożność wykonania obowiązków wynikających z Umowy przez którąkolwiek ze Stron przez okres ponad 30 dni. Po upływie tego terminu każda ze Stron może wypowiedzieć Umowę ze skutkiem natychmiastowym poprzez złożenie oświadczenia w formie pisemnej pod rygorem nieważności.  </w:t>
      </w:r>
    </w:p>
    <w:p w14:paraId="18775122" w14:textId="77777777" w:rsidR="00AF7EFB" w:rsidRPr="00AF7EFB" w:rsidRDefault="00AF7EFB" w:rsidP="00AF7EFB">
      <w:pPr>
        <w:numPr>
          <w:ilvl w:val="0"/>
          <w:numId w:val="43"/>
        </w:numPr>
        <w:spacing w:after="5" w:line="248" w:lineRule="auto"/>
        <w:ind w:right="111"/>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W przypadku odstąpienia od Umowy lub jej wypowiedzenia, Wykonawca zachowuje wynagrodzenie z tytułu należycie zrealizowanych do dnia odstąpienia lub rozwiązania usług. </w:t>
      </w:r>
    </w:p>
    <w:p w14:paraId="1AF06E59" w14:textId="0D4234A3" w:rsidR="00AF7EFB" w:rsidRPr="00AF7EFB" w:rsidRDefault="00AF7EFB" w:rsidP="00114FC5">
      <w:pPr>
        <w:spacing w:after="0" w:line="259" w:lineRule="auto"/>
        <w:ind w:left="0" w:right="67" w:firstLine="0"/>
        <w:jc w:val="center"/>
        <w:rPr>
          <w:rFonts w:ascii="Times New Roman" w:eastAsia="Times New Roman" w:hAnsi="Times New Roman" w:cs="Times New Roman"/>
          <w:kern w:val="2"/>
          <w:sz w:val="24"/>
          <w:szCs w:val="24"/>
          <w14:ligatures w14:val="standardContextual"/>
        </w:rPr>
      </w:pPr>
      <w:r w:rsidRPr="00AF7EFB">
        <w:rPr>
          <w:rFonts w:ascii="Times New Roman" w:eastAsia="Times New Roman" w:hAnsi="Times New Roman" w:cs="Times New Roman"/>
          <w:kern w:val="2"/>
          <w:sz w:val="24"/>
          <w:szCs w:val="24"/>
          <w14:ligatures w14:val="standardContextual"/>
        </w:rPr>
        <w:t xml:space="preserve"> </w:t>
      </w:r>
    </w:p>
    <w:p w14:paraId="002F0125" w14:textId="440327FD" w:rsidR="00643FBC" w:rsidRPr="00643FBC" w:rsidRDefault="00643FBC" w:rsidP="00643FBC">
      <w:pPr>
        <w:spacing w:after="0" w:line="240" w:lineRule="auto"/>
        <w:ind w:left="10" w:right="150" w:hanging="10"/>
        <w:jc w:val="center"/>
        <w:rPr>
          <w:rFonts w:ascii="Times New Roman" w:hAnsi="Times New Roman" w:cs="Times New Roman"/>
          <w:sz w:val="24"/>
          <w:szCs w:val="24"/>
        </w:rPr>
      </w:pPr>
      <w:r w:rsidRPr="00643FBC">
        <w:rPr>
          <w:rFonts w:ascii="Times New Roman" w:hAnsi="Times New Roman" w:cs="Times New Roman"/>
          <w:b/>
          <w:sz w:val="24"/>
          <w:szCs w:val="24"/>
        </w:rPr>
        <w:t xml:space="preserve">§ </w:t>
      </w:r>
      <w:r w:rsidR="00AD42D8">
        <w:rPr>
          <w:rFonts w:ascii="Times New Roman" w:hAnsi="Times New Roman" w:cs="Times New Roman"/>
          <w:b/>
          <w:sz w:val="24"/>
          <w:szCs w:val="24"/>
        </w:rPr>
        <w:t>9</w:t>
      </w:r>
    </w:p>
    <w:p w14:paraId="264B9267" w14:textId="77777777" w:rsidR="00643FBC" w:rsidRPr="00643FBC" w:rsidRDefault="00643FBC" w:rsidP="00643FBC">
      <w:pPr>
        <w:keepNext/>
        <w:keepLines/>
        <w:spacing w:after="0" w:line="240" w:lineRule="auto"/>
        <w:ind w:left="10" w:right="75"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Cesja</w:t>
      </w:r>
    </w:p>
    <w:p w14:paraId="3C3C4878" w14:textId="77777777" w:rsidR="00643FBC" w:rsidRPr="00643FBC" w:rsidRDefault="00643FBC" w:rsidP="00643FBC">
      <w:pPr>
        <w:spacing w:after="0" w:line="240" w:lineRule="auto"/>
        <w:ind w:left="-15" w:right="67" w:firstLine="0"/>
        <w:rPr>
          <w:rFonts w:ascii="Times New Roman" w:hAnsi="Times New Roman" w:cs="Times New Roman"/>
          <w:sz w:val="24"/>
          <w:szCs w:val="24"/>
        </w:rPr>
      </w:pPr>
      <w:r w:rsidRPr="00643FBC">
        <w:rPr>
          <w:rFonts w:ascii="Times New Roman" w:hAnsi="Times New Roman" w:cs="Times New Roman"/>
          <w:sz w:val="24"/>
          <w:szCs w:val="24"/>
        </w:rPr>
        <w:t>Wykonawca nie może bez zgody Zamawiającego przenieść wierzytelności na osobę trzecią.</w:t>
      </w:r>
    </w:p>
    <w:p w14:paraId="6FB4FDA8" w14:textId="77777777" w:rsidR="00643FBC" w:rsidRPr="00643FBC" w:rsidRDefault="00643FBC" w:rsidP="00643FBC">
      <w:pPr>
        <w:spacing w:after="0" w:line="240" w:lineRule="auto"/>
        <w:ind w:left="10" w:right="153" w:hanging="10"/>
        <w:jc w:val="center"/>
        <w:rPr>
          <w:rFonts w:ascii="Times New Roman" w:hAnsi="Times New Roman" w:cs="Times New Roman"/>
          <w:b/>
          <w:sz w:val="24"/>
          <w:szCs w:val="24"/>
        </w:rPr>
      </w:pPr>
    </w:p>
    <w:p w14:paraId="0D73FC9D" w14:textId="6C9250B5" w:rsidR="00643FBC" w:rsidRPr="00643FBC" w:rsidRDefault="00643FBC" w:rsidP="00643FBC">
      <w:pPr>
        <w:spacing w:after="0" w:line="240" w:lineRule="auto"/>
        <w:ind w:left="10" w:right="153" w:hanging="10"/>
        <w:jc w:val="center"/>
        <w:rPr>
          <w:rFonts w:ascii="Times New Roman" w:hAnsi="Times New Roman" w:cs="Times New Roman"/>
          <w:sz w:val="24"/>
          <w:szCs w:val="24"/>
        </w:rPr>
      </w:pPr>
      <w:r w:rsidRPr="00643FBC">
        <w:rPr>
          <w:rFonts w:ascii="Times New Roman" w:hAnsi="Times New Roman" w:cs="Times New Roman"/>
          <w:b/>
          <w:sz w:val="24"/>
          <w:szCs w:val="24"/>
        </w:rPr>
        <w:t xml:space="preserve">§ </w:t>
      </w:r>
      <w:r w:rsidR="00AD42D8">
        <w:rPr>
          <w:rFonts w:ascii="Times New Roman" w:hAnsi="Times New Roman" w:cs="Times New Roman"/>
          <w:b/>
          <w:sz w:val="24"/>
          <w:szCs w:val="24"/>
        </w:rPr>
        <w:t>10</w:t>
      </w:r>
    </w:p>
    <w:p w14:paraId="35AEB9C6" w14:textId="77777777" w:rsidR="00643FBC" w:rsidRPr="00643FBC" w:rsidRDefault="00643FBC" w:rsidP="00643FBC">
      <w:pPr>
        <w:keepNext/>
        <w:keepLines/>
        <w:spacing w:after="0" w:line="240" w:lineRule="auto"/>
        <w:ind w:left="10" w:right="77"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Współpraca</w:t>
      </w:r>
    </w:p>
    <w:p w14:paraId="0B19B740" w14:textId="77777777" w:rsidR="00643FBC" w:rsidRPr="00643FBC" w:rsidRDefault="00643FBC" w:rsidP="00643FBC">
      <w:pPr>
        <w:spacing w:after="0" w:line="240" w:lineRule="auto"/>
        <w:ind w:left="-15" w:right="67" w:firstLine="0"/>
        <w:rPr>
          <w:rFonts w:ascii="Times New Roman" w:hAnsi="Times New Roman" w:cs="Times New Roman"/>
          <w:sz w:val="24"/>
          <w:szCs w:val="24"/>
        </w:rPr>
      </w:pPr>
      <w:r w:rsidRPr="00643FBC">
        <w:rPr>
          <w:rFonts w:ascii="Times New Roman" w:hAnsi="Times New Roman" w:cs="Times New Roman"/>
          <w:sz w:val="24"/>
          <w:szCs w:val="24"/>
        </w:rPr>
        <w:t>Jeżeli okaże się, że do sprawnej realizacji umowy niezbędne jest dokonanie wzajemnych dodatkowych uzgodnień, Strony poczynią te uzgodnienia niezwłocznie pod rygorem nieważności w formie pisemnej.</w:t>
      </w:r>
    </w:p>
    <w:p w14:paraId="7497CF50" w14:textId="77777777" w:rsidR="00643FBC" w:rsidRPr="00643FBC" w:rsidRDefault="00643FBC" w:rsidP="00643FBC">
      <w:pPr>
        <w:spacing w:after="0" w:line="240" w:lineRule="auto"/>
        <w:ind w:left="10" w:right="153" w:hanging="10"/>
        <w:jc w:val="center"/>
        <w:rPr>
          <w:rFonts w:ascii="Times New Roman" w:hAnsi="Times New Roman" w:cs="Times New Roman"/>
          <w:b/>
          <w:sz w:val="24"/>
          <w:szCs w:val="24"/>
        </w:rPr>
      </w:pPr>
    </w:p>
    <w:p w14:paraId="7EF931AF" w14:textId="5DC9045C" w:rsidR="00643FBC" w:rsidRPr="00643FBC" w:rsidRDefault="00643FBC" w:rsidP="00643FBC">
      <w:pPr>
        <w:spacing w:after="0" w:line="240" w:lineRule="auto"/>
        <w:ind w:left="10" w:right="153" w:hanging="10"/>
        <w:jc w:val="center"/>
        <w:rPr>
          <w:rFonts w:ascii="Times New Roman" w:hAnsi="Times New Roman" w:cs="Times New Roman"/>
          <w:sz w:val="24"/>
          <w:szCs w:val="24"/>
        </w:rPr>
      </w:pPr>
      <w:r w:rsidRPr="00643FBC">
        <w:rPr>
          <w:rFonts w:ascii="Times New Roman" w:hAnsi="Times New Roman" w:cs="Times New Roman"/>
          <w:b/>
          <w:sz w:val="24"/>
          <w:szCs w:val="24"/>
        </w:rPr>
        <w:t>§ 1</w:t>
      </w:r>
      <w:r w:rsidR="00AD42D8">
        <w:rPr>
          <w:rFonts w:ascii="Times New Roman" w:hAnsi="Times New Roman" w:cs="Times New Roman"/>
          <w:b/>
          <w:sz w:val="24"/>
          <w:szCs w:val="24"/>
        </w:rPr>
        <w:t>1</w:t>
      </w:r>
    </w:p>
    <w:p w14:paraId="38F41012" w14:textId="77777777" w:rsidR="00643FBC" w:rsidRPr="00643FBC" w:rsidRDefault="00643FBC" w:rsidP="00643FBC">
      <w:pPr>
        <w:keepNext/>
        <w:keepLines/>
        <w:spacing w:after="0" w:line="240" w:lineRule="auto"/>
        <w:ind w:left="10" w:right="79"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Notyfikacja zmiany adresu i działalności</w:t>
      </w:r>
    </w:p>
    <w:p w14:paraId="06194202" w14:textId="77777777" w:rsidR="00643FBC" w:rsidRPr="00643FBC" w:rsidRDefault="00643FBC" w:rsidP="00643FBC">
      <w:pPr>
        <w:spacing w:after="0" w:line="240" w:lineRule="auto"/>
        <w:ind w:left="-15" w:right="67" w:firstLine="0"/>
        <w:rPr>
          <w:rFonts w:ascii="Times New Roman" w:hAnsi="Times New Roman" w:cs="Times New Roman"/>
          <w:sz w:val="24"/>
          <w:szCs w:val="24"/>
        </w:rPr>
      </w:pPr>
      <w:r w:rsidRPr="00643FBC">
        <w:rPr>
          <w:rFonts w:ascii="Times New Roman" w:hAnsi="Times New Roman" w:cs="Times New Roman"/>
          <w:sz w:val="24"/>
          <w:szCs w:val="24"/>
        </w:rPr>
        <w:t>Strony zobowiązane są do niezwłocznego informowania o każdej zmianie adresu siedziby i o każdej innej zmianie w swojej działalności mogącej mieć wpływ na realizację przedmiotu umowy. Niniejsza informacja musi być przekazana pod rygorem nieważności w formie pisemnej. W przypadku niedopełnienia tego obowiązku przez Stronę będą ją obciążać ewentualne koszty mogące wyniknąć wskutek zaniechania.</w:t>
      </w:r>
    </w:p>
    <w:p w14:paraId="1205F470" w14:textId="77777777" w:rsidR="00643FBC" w:rsidRPr="00643FBC" w:rsidRDefault="00643FBC" w:rsidP="00643FBC">
      <w:pPr>
        <w:spacing w:after="0" w:line="240" w:lineRule="auto"/>
        <w:ind w:left="10" w:right="153" w:hanging="10"/>
        <w:jc w:val="center"/>
        <w:rPr>
          <w:rFonts w:ascii="Times New Roman" w:hAnsi="Times New Roman" w:cs="Times New Roman"/>
          <w:b/>
          <w:sz w:val="24"/>
          <w:szCs w:val="24"/>
        </w:rPr>
      </w:pPr>
    </w:p>
    <w:p w14:paraId="097F1886" w14:textId="590C137E" w:rsidR="00643FBC" w:rsidRPr="00643FBC" w:rsidRDefault="00643FBC" w:rsidP="00643FBC">
      <w:pPr>
        <w:spacing w:after="0" w:line="240" w:lineRule="auto"/>
        <w:ind w:left="10" w:right="153" w:hanging="10"/>
        <w:jc w:val="center"/>
        <w:rPr>
          <w:rFonts w:ascii="Times New Roman" w:hAnsi="Times New Roman" w:cs="Times New Roman"/>
          <w:sz w:val="24"/>
          <w:szCs w:val="24"/>
        </w:rPr>
      </w:pPr>
      <w:r w:rsidRPr="00643FBC">
        <w:rPr>
          <w:rFonts w:ascii="Times New Roman" w:hAnsi="Times New Roman" w:cs="Times New Roman"/>
          <w:b/>
          <w:sz w:val="24"/>
          <w:szCs w:val="24"/>
        </w:rPr>
        <w:t>§ 1</w:t>
      </w:r>
      <w:r w:rsidR="00114FC5">
        <w:rPr>
          <w:rFonts w:ascii="Times New Roman" w:hAnsi="Times New Roman" w:cs="Times New Roman"/>
          <w:b/>
          <w:sz w:val="24"/>
          <w:szCs w:val="24"/>
        </w:rPr>
        <w:t>2</w:t>
      </w:r>
    </w:p>
    <w:p w14:paraId="6BDC8A1E" w14:textId="77777777" w:rsidR="00643FBC" w:rsidRPr="00643FBC" w:rsidRDefault="00643FBC" w:rsidP="00643FBC">
      <w:pPr>
        <w:keepNext/>
        <w:keepLines/>
        <w:spacing w:after="0" w:line="240" w:lineRule="auto"/>
        <w:ind w:left="10" w:right="75"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Zasada poufności</w:t>
      </w:r>
    </w:p>
    <w:p w14:paraId="06AB9F02" w14:textId="77777777" w:rsidR="00643FBC" w:rsidRPr="00643FBC" w:rsidRDefault="00643FBC" w:rsidP="00643FBC">
      <w:pPr>
        <w:numPr>
          <w:ilvl w:val="0"/>
          <w:numId w:val="20"/>
        </w:numPr>
        <w:spacing w:after="0" w:line="240" w:lineRule="auto"/>
        <w:ind w:right="67"/>
        <w:rPr>
          <w:rFonts w:ascii="Times New Roman" w:hAnsi="Times New Roman" w:cs="Times New Roman"/>
          <w:sz w:val="24"/>
          <w:szCs w:val="24"/>
        </w:rPr>
      </w:pPr>
      <w:bookmarkStart w:id="5" w:name="_Hlk225261654"/>
      <w:r w:rsidRPr="00643FBC">
        <w:rPr>
          <w:rFonts w:ascii="Times New Roman" w:hAnsi="Times New Roman" w:cs="Times New Roman"/>
          <w:sz w:val="24"/>
          <w:szCs w:val="24"/>
        </w:rPr>
        <w:t xml:space="preserve">Umowa jest jawna i podlega udostępnianiu na zasadach określonych w przepisach o dostępie do informacji publicznej </w:t>
      </w:r>
    </w:p>
    <w:p w14:paraId="00FFB7D1" w14:textId="2288C265" w:rsidR="00643FBC" w:rsidRPr="00643FBC" w:rsidRDefault="00643FBC" w:rsidP="00643FBC">
      <w:pPr>
        <w:numPr>
          <w:ilvl w:val="0"/>
          <w:numId w:val="20"/>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 xml:space="preserve">Wykonawca zobowiązuje się do utrzymania w tajemnicy informacji poufnych, jakie uzyskał w związku z realizacją niniejszej umowy, bez względu na formę i sposób ich utrwalenia oraz przekazania w trakcie trwania umowy, a także po jej zakończeniu z zastrzeżeniem postanowień ust. 3-4 niniejszego paragrafu. </w:t>
      </w:r>
    </w:p>
    <w:p w14:paraId="6D3B8738" w14:textId="77777777" w:rsidR="00643FBC" w:rsidRPr="00643FBC" w:rsidRDefault="00643FBC" w:rsidP="00643FBC">
      <w:pPr>
        <w:numPr>
          <w:ilvl w:val="0"/>
          <w:numId w:val="20"/>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Strona otrzymująca informację poufną (dalej strona otrzymująca) ma prawo ujawnić ją osobie trzeciej zaangażowanej w realizację przedmiotu umowy z zastrzeżeniem uzyskania przez stronę otrzymującą uprzedniej zgody strony ujawniającej tę informację poufną (dalej strona ujawniająca) wyrażonej w formie pisemnej pod rygorem nieważności na tego rodzaju ujawnienie. Warunkiem uzyskania zgody jest w szczególności przedstawienie stronie ujawniającej pisemnego oświadczenia osoby trzeciej do zachowania poufności względem podmiotów innych niż Strony niniejszej umowy. Strona ujawniająca może żądać wprowadzenia stosownych zmian do rzeczonego oświadczenia.</w:t>
      </w:r>
    </w:p>
    <w:p w14:paraId="1FBF5553" w14:textId="77777777" w:rsidR="00643FBC" w:rsidRPr="00643FBC" w:rsidRDefault="00643FBC" w:rsidP="00643FBC">
      <w:pPr>
        <w:numPr>
          <w:ilvl w:val="0"/>
          <w:numId w:val="20"/>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Zobowiązania Stron w zakresie zachowania tajemnicy określone w niniejszej umowie nie mają zastosowania do informacji poufnych:</w:t>
      </w:r>
    </w:p>
    <w:p w14:paraId="0A39186A" w14:textId="77777777" w:rsidR="00643FBC" w:rsidRPr="00643FBC" w:rsidRDefault="00643FBC" w:rsidP="00643FBC">
      <w:pPr>
        <w:numPr>
          <w:ilvl w:val="0"/>
          <w:numId w:val="21"/>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ujawnionych za uprzednią zgodą strony udostępniającej wyrażoną w formie pisemnej pod rygorem nieważności,</w:t>
      </w:r>
    </w:p>
    <w:p w14:paraId="4B6A4405" w14:textId="77777777" w:rsidR="00643FBC" w:rsidRPr="00643FBC" w:rsidRDefault="00643FBC" w:rsidP="00643FBC">
      <w:pPr>
        <w:numPr>
          <w:ilvl w:val="0"/>
          <w:numId w:val="21"/>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które zostaną udostępnione Stronie otrzymującej przez dowolną osobę trzecią i które nie stanowią przedmiotu żadnego ograniczenia w odniesieniu do ich wykorzystania lub ujawnienia, nałożonego na osobę trzecią lub przez tą osobę,</w:t>
      </w:r>
    </w:p>
    <w:p w14:paraId="46C03F6B" w14:textId="77777777" w:rsidR="00643FBC" w:rsidRPr="00643FBC" w:rsidRDefault="00643FBC" w:rsidP="00643FBC">
      <w:pPr>
        <w:numPr>
          <w:ilvl w:val="0"/>
          <w:numId w:val="21"/>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do których ujawnienia zobowiązana jest Strona otrzymująca na podstawie prawnego wymogu wynikającego z obowiązujących przepisów prawa’</w:t>
      </w:r>
    </w:p>
    <w:p w14:paraId="584DD046" w14:textId="7BED5FD3" w:rsidR="00643FBC" w:rsidRPr="00643FBC" w:rsidRDefault="00643FBC" w:rsidP="00643FBC">
      <w:pPr>
        <w:numPr>
          <w:ilvl w:val="0"/>
          <w:numId w:val="21"/>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ujawnionych przez Stronę spółce powiązanej, w rozumieniu ustawy z dnia 15 września 2000 r. Kodeks spółek handlowych (Dz. U. z 20</w:t>
      </w:r>
      <w:r w:rsidR="00AB6764">
        <w:rPr>
          <w:rFonts w:ascii="Times New Roman" w:hAnsi="Times New Roman" w:cs="Times New Roman"/>
          <w:sz w:val="24"/>
          <w:szCs w:val="24"/>
        </w:rPr>
        <w:t>24</w:t>
      </w:r>
      <w:r w:rsidRPr="00643FBC">
        <w:rPr>
          <w:rFonts w:ascii="Times New Roman" w:hAnsi="Times New Roman" w:cs="Times New Roman"/>
          <w:sz w:val="24"/>
          <w:szCs w:val="24"/>
        </w:rPr>
        <w:t xml:space="preserve"> r. poz. 1</w:t>
      </w:r>
      <w:r w:rsidR="00AB6764">
        <w:rPr>
          <w:rFonts w:ascii="Times New Roman" w:hAnsi="Times New Roman" w:cs="Times New Roman"/>
          <w:sz w:val="24"/>
          <w:szCs w:val="24"/>
        </w:rPr>
        <w:t>8</w:t>
      </w:r>
      <w:r w:rsidRPr="00643FBC">
        <w:rPr>
          <w:rFonts w:ascii="Times New Roman" w:hAnsi="Times New Roman" w:cs="Times New Roman"/>
          <w:sz w:val="24"/>
          <w:szCs w:val="24"/>
        </w:rPr>
        <w:t xml:space="preserve"> z </w:t>
      </w:r>
      <w:proofErr w:type="spellStart"/>
      <w:r w:rsidRPr="00643FBC">
        <w:rPr>
          <w:rFonts w:ascii="Times New Roman" w:hAnsi="Times New Roman" w:cs="Times New Roman"/>
          <w:sz w:val="24"/>
          <w:szCs w:val="24"/>
        </w:rPr>
        <w:t>późn</w:t>
      </w:r>
      <w:proofErr w:type="spellEnd"/>
      <w:r w:rsidRPr="00643FBC">
        <w:rPr>
          <w:rFonts w:ascii="Times New Roman" w:hAnsi="Times New Roman" w:cs="Times New Roman"/>
          <w:sz w:val="24"/>
          <w:szCs w:val="24"/>
        </w:rPr>
        <w:t>. zm.; dalej spółka powiązana), albo w spółce w stosunku do której Strona jest spółką powiązaną, pod warunkiem, że Strona ta zapewni zachowanie przez spółkę powiązaną kapitałowo informacji poufnych w poufności na zasadach określonych w niniejszej umowie.</w:t>
      </w:r>
    </w:p>
    <w:bookmarkEnd w:id="5"/>
    <w:p w14:paraId="3C3BF68E" w14:textId="77777777" w:rsidR="00643FBC" w:rsidRPr="00643FBC" w:rsidRDefault="00643FBC" w:rsidP="00643FBC">
      <w:pPr>
        <w:spacing w:after="0" w:line="240" w:lineRule="auto"/>
        <w:ind w:left="0" w:right="153" w:firstLine="0"/>
        <w:rPr>
          <w:rFonts w:ascii="Times New Roman" w:hAnsi="Times New Roman" w:cs="Times New Roman"/>
          <w:b/>
          <w:sz w:val="24"/>
          <w:szCs w:val="24"/>
        </w:rPr>
      </w:pPr>
    </w:p>
    <w:p w14:paraId="636E795B" w14:textId="77777777" w:rsidR="00643FBC" w:rsidRPr="00643FBC" w:rsidRDefault="00643FBC" w:rsidP="00643FBC">
      <w:pPr>
        <w:spacing w:after="0" w:line="240" w:lineRule="auto"/>
        <w:ind w:left="10" w:right="153" w:hanging="10"/>
        <w:jc w:val="center"/>
        <w:rPr>
          <w:rFonts w:ascii="Times New Roman" w:hAnsi="Times New Roman" w:cs="Times New Roman"/>
          <w:b/>
          <w:sz w:val="24"/>
          <w:szCs w:val="24"/>
        </w:rPr>
      </w:pPr>
    </w:p>
    <w:p w14:paraId="203274BF" w14:textId="30DD4572" w:rsidR="00643FBC" w:rsidRPr="00643FBC" w:rsidRDefault="00643FBC" w:rsidP="00643FBC">
      <w:pPr>
        <w:spacing w:after="0" w:line="240" w:lineRule="auto"/>
        <w:ind w:left="10" w:right="153" w:hanging="10"/>
        <w:jc w:val="center"/>
        <w:rPr>
          <w:rFonts w:ascii="Times New Roman" w:hAnsi="Times New Roman" w:cs="Times New Roman"/>
          <w:sz w:val="24"/>
          <w:szCs w:val="24"/>
        </w:rPr>
      </w:pPr>
      <w:r w:rsidRPr="00643FBC">
        <w:rPr>
          <w:rFonts w:ascii="Times New Roman" w:hAnsi="Times New Roman" w:cs="Times New Roman"/>
          <w:b/>
          <w:sz w:val="24"/>
          <w:szCs w:val="24"/>
        </w:rPr>
        <w:t>§ 1</w:t>
      </w:r>
      <w:r w:rsidR="00114FC5">
        <w:rPr>
          <w:rFonts w:ascii="Times New Roman" w:hAnsi="Times New Roman" w:cs="Times New Roman"/>
          <w:b/>
          <w:sz w:val="24"/>
          <w:szCs w:val="24"/>
        </w:rPr>
        <w:t>3</w:t>
      </w:r>
    </w:p>
    <w:p w14:paraId="4AB59150" w14:textId="77777777" w:rsidR="00643FBC" w:rsidRPr="00643FBC" w:rsidRDefault="00643FBC" w:rsidP="00643FBC">
      <w:pPr>
        <w:keepNext/>
        <w:keepLines/>
        <w:spacing w:after="0" w:line="240" w:lineRule="auto"/>
        <w:ind w:left="10" w:right="81"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Odpady</w:t>
      </w:r>
    </w:p>
    <w:p w14:paraId="3294804E" w14:textId="5F248E7D" w:rsidR="00643FBC" w:rsidRPr="00643FBC" w:rsidRDefault="00643FBC" w:rsidP="00643FBC">
      <w:pPr>
        <w:spacing w:after="0" w:line="240" w:lineRule="auto"/>
        <w:ind w:left="-15" w:right="67" w:firstLine="0"/>
        <w:rPr>
          <w:rFonts w:ascii="Times New Roman" w:hAnsi="Times New Roman" w:cs="Times New Roman"/>
          <w:sz w:val="24"/>
          <w:szCs w:val="24"/>
        </w:rPr>
      </w:pPr>
      <w:bookmarkStart w:id="6" w:name="_Hlk225261673"/>
      <w:r w:rsidRPr="00643FBC">
        <w:rPr>
          <w:rFonts w:ascii="Times New Roman" w:hAnsi="Times New Roman" w:cs="Times New Roman"/>
          <w:sz w:val="24"/>
          <w:szCs w:val="24"/>
        </w:rPr>
        <w:t xml:space="preserve">Wykonawca zobowiązany jest do postępowania z odpadami zgodnie z obowiązującymi w tym zakresie przepisami prawa. Wykonawca, jako wytwórca odpadów w rozumieniu art. 3 ust. 1 pkt 32 ustawy o odpadach ma obowiązek zagospodarowania powstałych podczas realizacji zadania odpadów zgodnie z ustawą z dnia 14 grudnia 2012 r. o odpadach (Dz. U. z 2023 r. poz. </w:t>
      </w:r>
      <w:r w:rsidR="00AB6764">
        <w:rPr>
          <w:rFonts w:ascii="Times New Roman" w:hAnsi="Times New Roman" w:cs="Times New Roman"/>
          <w:sz w:val="24"/>
          <w:szCs w:val="24"/>
        </w:rPr>
        <w:t>1587</w:t>
      </w:r>
      <w:r w:rsidRPr="00643FBC">
        <w:rPr>
          <w:rFonts w:ascii="Times New Roman" w:hAnsi="Times New Roman" w:cs="Times New Roman"/>
          <w:sz w:val="24"/>
          <w:szCs w:val="24"/>
        </w:rPr>
        <w:t xml:space="preserve"> ze zmianami) i ustawą z 27 kwietnia 2001 r. Prawo ochrony środowiska (Dz.U. z 202</w:t>
      </w:r>
      <w:r w:rsidR="00AB6764">
        <w:rPr>
          <w:rFonts w:ascii="Times New Roman" w:hAnsi="Times New Roman" w:cs="Times New Roman"/>
          <w:sz w:val="24"/>
          <w:szCs w:val="24"/>
        </w:rPr>
        <w:t>5</w:t>
      </w:r>
      <w:r w:rsidRPr="00643FBC">
        <w:rPr>
          <w:rFonts w:ascii="Times New Roman" w:hAnsi="Times New Roman" w:cs="Times New Roman"/>
          <w:sz w:val="24"/>
          <w:szCs w:val="24"/>
        </w:rPr>
        <w:t xml:space="preserve"> r. poz. </w:t>
      </w:r>
      <w:r w:rsidR="00AB6764">
        <w:rPr>
          <w:rFonts w:ascii="Times New Roman" w:hAnsi="Times New Roman" w:cs="Times New Roman"/>
          <w:sz w:val="24"/>
          <w:szCs w:val="24"/>
        </w:rPr>
        <w:t>647</w:t>
      </w:r>
      <w:r w:rsidRPr="00643FBC">
        <w:rPr>
          <w:rFonts w:ascii="Times New Roman" w:hAnsi="Times New Roman" w:cs="Times New Roman"/>
          <w:sz w:val="24"/>
          <w:szCs w:val="24"/>
        </w:rPr>
        <w:t xml:space="preserve"> ze zm.).</w:t>
      </w:r>
    </w:p>
    <w:bookmarkEnd w:id="6"/>
    <w:p w14:paraId="060B0CCD" w14:textId="77777777" w:rsidR="00643FBC" w:rsidRPr="00643FBC" w:rsidRDefault="00643FBC" w:rsidP="00643FBC">
      <w:pPr>
        <w:spacing w:after="0" w:line="240" w:lineRule="auto"/>
        <w:ind w:left="10" w:right="153" w:hanging="10"/>
        <w:jc w:val="center"/>
        <w:rPr>
          <w:rFonts w:ascii="Times New Roman" w:hAnsi="Times New Roman" w:cs="Times New Roman"/>
          <w:b/>
          <w:sz w:val="24"/>
          <w:szCs w:val="24"/>
        </w:rPr>
      </w:pPr>
    </w:p>
    <w:p w14:paraId="70F6CD7E" w14:textId="05A7459C" w:rsidR="00643FBC" w:rsidRPr="00643FBC" w:rsidRDefault="00643FBC" w:rsidP="00643FBC">
      <w:pPr>
        <w:spacing w:after="0" w:line="240" w:lineRule="auto"/>
        <w:ind w:left="10" w:right="153" w:hanging="10"/>
        <w:jc w:val="center"/>
        <w:rPr>
          <w:rFonts w:ascii="Times New Roman" w:hAnsi="Times New Roman" w:cs="Times New Roman"/>
          <w:sz w:val="24"/>
          <w:szCs w:val="24"/>
        </w:rPr>
      </w:pPr>
      <w:r w:rsidRPr="00643FBC">
        <w:rPr>
          <w:rFonts w:ascii="Times New Roman" w:hAnsi="Times New Roman" w:cs="Times New Roman"/>
          <w:b/>
          <w:sz w:val="24"/>
          <w:szCs w:val="24"/>
        </w:rPr>
        <w:t>§ 1</w:t>
      </w:r>
      <w:r w:rsidR="00114FC5">
        <w:rPr>
          <w:rFonts w:ascii="Times New Roman" w:hAnsi="Times New Roman" w:cs="Times New Roman"/>
          <w:b/>
          <w:sz w:val="24"/>
          <w:szCs w:val="24"/>
        </w:rPr>
        <w:t>4</w:t>
      </w:r>
    </w:p>
    <w:p w14:paraId="47363D61" w14:textId="77777777" w:rsidR="00643FBC" w:rsidRPr="00643FBC" w:rsidRDefault="00643FBC" w:rsidP="00643FBC">
      <w:pPr>
        <w:keepNext/>
        <w:keepLines/>
        <w:spacing w:after="0" w:line="240" w:lineRule="auto"/>
        <w:ind w:left="10" w:right="76"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Podwykonawcy</w:t>
      </w:r>
    </w:p>
    <w:p w14:paraId="06DD8D94" w14:textId="77777777" w:rsidR="00643FBC" w:rsidRPr="00643FBC" w:rsidRDefault="00643FBC" w:rsidP="00643FBC">
      <w:pPr>
        <w:numPr>
          <w:ilvl w:val="0"/>
          <w:numId w:val="23"/>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Wykonawca może powierzyć Podwykonawcy wykonanie części realizacji zadania będącego przedmiotem niniejszej umowy.</w:t>
      </w:r>
    </w:p>
    <w:p w14:paraId="7C8D2A59" w14:textId="77777777" w:rsidR="00643FBC" w:rsidRPr="00643FBC" w:rsidRDefault="00643FBC" w:rsidP="00643FBC">
      <w:pPr>
        <w:spacing w:after="0" w:line="240" w:lineRule="auto"/>
        <w:ind w:left="427" w:right="67" w:firstLine="0"/>
        <w:rPr>
          <w:rFonts w:ascii="Times New Roman" w:hAnsi="Times New Roman" w:cs="Times New Roman"/>
          <w:sz w:val="24"/>
          <w:szCs w:val="24"/>
        </w:rPr>
      </w:pPr>
      <w:r w:rsidRPr="00643FBC">
        <w:rPr>
          <w:rFonts w:ascii="Times New Roman" w:hAnsi="Times New Roman" w:cs="Times New Roman"/>
          <w:sz w:val="24"/>
          <w:szCs w:val="24"/>
        </w:rPr>
        <w:t>lub</w:t>
      </w:r>
    </w:p>
    <w:p w14:paraId="4E9E9264" w14:textId="75B8E8FF" w:rsidR="00643FBC" w:rsidRPr="00643FBC" w:rsidRDefault="00643FBC" w:rsidP="00643FBC">
      <w:pPr>
        <w:spacing w:after="0" w:line="240" w:lineRule="auto"/>
        <w:ind w:left="427" w:right="67" w:firstLine="0"/>
        <w:rPr>
          <w:rFonts w:ascii="Times New Roman" w:hAnsi="Times New Roman" w:cs="Times New Roman"/>
          <w:sz w:val="24"/>
          <w:szCs w:val="24"/>
        </w:rPr>
      </w:pPr>
      <w:r w:rsidRPr="00643FBC">
        <w:rPr>
          <w:rFonts w:ascii="Times New Roman" w:hAnsi="Times New Roman" w:cs="Times New Roman"/>
          <w:sz w:val="24"/>
          <w:szCs w:val="24"/>
        </w:rPr>
        <w:t>Wykonawca powierza niżej wskazanemu Podwykonawcy cześć realizacji zadania będącego przedmiotem niniejszej umowy: ___________ w części: ____________</w:t>
      </w:r>
    </w:p>
    <w:p w14:paraId="3462DC1F" w14:textId="77777777" w:rsidR="00643FBC" w:rsidRPr="003F5F70" w:rsidRDefault="00643FBC" w:rsidP="00643FBC">
      <w:pPr>
        <w:spacing w:after="0" w:line="240" w:lineRule="auto"/>
        <w:ind w:left="427" w:right="67" w:firstLine="0"/>
        <w:rPr>
          <w:rFonts w:ascii="Times New Roman" w:hAnsi="Times New Roman" w:cs="Times New Roman"/>
          <w:sz w:val="16"/>
          <w:szCs w:val="16"/>
        </w:rPr>
      </w:pPr>
      <w:r w:rsidRPr="003F5F70">
        <w:rPr>
          <w:rFonts w:ascii="Times New Roman" w:hAnsi="Times New Roman" w:cs="Times New Roman"/>
          <w:sz w:val="16"/>
          <w:szCs w:val="16"/>
        </w:rPr>
        <w:t>*niepotrzebne skreślić</w:t>
      </w:r>
    </w:p>
    <w:p w14:paraId="4FA36A47" w14:textId="77777777" w:rsidR="00643FBC" w:rsidRPr="00643FBC" w:rsidRDefault="00643FBC" w:rsidP="00643FBC">
      <w:pPr>
        <w:numPr>
          <w:ilvl w:val="0"/>
          <w:numId w:val="23"/>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W przypadku realizacji przedmiotu umowy przy udziale Podwykonawcy do obowiązków Wykonawcy należy koordynacja prac realizowanych przez Podwykonawców.</w:t>
      </w:r>
    </w:p>
    <w:p w14:paraId="4B30F78A" w14:textId="77777777" w:rsidR="00643FBC" w:rsidRPr="00643FBC" w:rsidRDefault="00643FBC" w:rsidP="00643FBC">
      <w:pPr>
        <w:numPr>
          <w:ilvl w:val="0"/>
          <w:numId w:val="23"/>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Wykonawca ponosi odpowiedzialność za dochowanie przez Podwykonawców warunków przedmiotowej umowy oraz odpowiada za ich działania i zaniechania jak za swoje własne.</w:t>
      </w:r>
    </w:p>
    <w:p w14:paraId="6A3130E0" w14:textId="23390A69" w:rsidR="00643FBC" w:rsidRPr="00E07B2B" w:rsidRDefault="00643FBC" w:rsidP="00643FBC">
      <w:pPr>
        <w:keepNext/>
        <w:keepLines/>
        <w:numPr>
          <w:ilvl w:val="0"/>
          <w:numId w:val="23"/>
        </w:numPr>
        <w:spacing w:after="0" w:line="240" w:lineRule="auto"/>
        <w:ind w:left="10" w:right="82" w:hanging="10"/>
        <w:jc w:val="center"/>
        <w:outlineLvl w:val="0"/>
        <w:rPr>
          <w:rFonts w:ascii="Times New Roman" w:hAnsi="Times New Roman" w:cs="Times New Roman"/>
          <w:b/>
          <w:sz w:val="24"/>
          <w:szCs w:val="24"/>
        </w:rPr>
      </w:pPr>
      <w:r w:rsidRPr="00AB6764">
        <w:rPr>
          <w:rFonts w:ascii="Times New Roman" w:hAnsi="Times New Roman" w:cs="Times New Roman"/>
          <w:sz w:val="24"/>
          <w:szCs w:val="24"/>
        </w:rPr>
        <w:t>Do powierzenia Podwykonawcy wykonania części realizacji przedmiotu Umowy, zmiany albo rezygnacji z Podwykonawcy konieczna jest zgoda Zamawiającego</w:t>
      </w:r>
      <w:r w:rsidR="00AB6764">
        <w:rPr>
          <w:rFonts w:ascii="Times New Roman" w:hAnsi="Times New Roman" w:cs="Times New Roman"/>
          <w:sz w:val="24"/>
          <w:szCs w:val="24"/>
        </w:rPr>
        <w:t>.</w:t>
      </w:r>
    </w:p>
    <w:p w14:paraId="4631750D" w14:textId="77777777" w:rsidR="00E07B2B" w:rsidRPr="00AB6764" w:rsidRDefault="00E07B2B" w:rsidP="00E07B2B">
      <w:pPr>
        <w:keepNext/>
        <w:keepLines/>
        <w:spacing w:after="0" w:line="240" w:lineRule="auto"/>
        <w:ind w:left="10" w:right="82" w:firstLine="0"/>
        <w:outlineLvl w:val="0"/>
        <w:rPr>
          <w:rFonts w:ascii="Times New Roman" w:hAnsi="Times New Roman" w:cs="Times New Roman"/>
          <w:b/>
          <w:sz w:val="24"/>
          <w:szCs w:val="24"/>
        </w:rPr>
      </w:pPr>
    </w:p>
    <w:p w14:paraId="7C2CF3DD" w14:textId="49054179" w:rsidR="00643FBC" w:rsidRPr="00643FBC" w:rsidRDefault="00643FBC" w:rsidP="00643FBC">
      <w:pPr>
        <w:spacing w:after="0" w:line="240" w:lineRule="auto"/>
        <w:ind w:left="10" w:right="153" w:hanging="10"/>
        <w:jc w:val="center"/>
        <w:rPr>
          <w:rFonts w:ascii="Times New Roman" w:hAnsi="Times New Roman" w:cs="Times New Roman"/>
          <w:b/>
          <w:sz w:val="24"/>
          <w:szCs w:val="24"/>
        </w:rPr>
      </w:pPr>
      <w:r w:rsidRPr="00643FBC">
        <w:rPr>
          <w:rFonts w:ascii="Times New Roman" w:hAnsi="Times New Roman" w:cs="Times New Roman"/>
          <w:b/>
          <w:sz w:val="24"/>
          <w:szCs w:val="24"/>
        </w:rPr>
        <w:t>§ 1</w:t>
      </w:r>
      <w:r w:rsidR="00114FC5">
        <w:rPr>
          <w:rFonts w:ascii="Times New Roman" w:hAnsi="Times New Roman" w:cs="Times New Roman"/>
          <w:b/>
          <w:sz w:val="24"/>
          <w:szCs w:val="24"/>
        </w:rPr>
        <w:t>5</w:t>
      </w:r>
    </w:p>
    <w:p w14:paraId="6394541A" w14:textId="77777777" w:rsidR="00643FBC" w:rsidRPr="00643FBC" w:rsidRDefault="00643FBC" w:rsidP="00643FBC">
      <w:pPr>
        <w:keepNext/>
        <w:keepLines/>
        <w:spacing w:after="0" w:line="240" w:lineRule="auto"/>
        <w:ind w:left="10" w:right="82"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Zmiany Umowy</w:t>
      </w:r>
    </w:p>
    <w:p w14:paraId="4C6B5C29" w14:textId="77777777" w:rsidR="00643FBC" w:rsidRPr="00643FBC" w:rsidRDefault="00643FBC" w:rsidP="00643FBC">
      <w:pPr>
        <w:numPr>
          <w:ilvl w:val="0"/>
          <w:numId w:val="24"/>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Wszelkie zmiany umowy mogą być dokonane za zgodą obu Stron wyrażoną na piśmie lub w równoważnej formie elektronicznej pod rygorem nieważności, wyłącznie za zasadach określonych w art. 454 i 455 ustawy Prawo zamówień publicznych.</w:t>
      </w:r>
    </w:p>
    <w:p w14:paraId="4DBB6E41" w14:textId="77777777" w:rsidR="00643FBC" w:rsidRPr="00643FBC" w:rsidRDefault="00643FBC" w:rsidP="00643FBC">
      <w:pPr>
        <w:numPr>
          <w:ilvl w:val="0"/>
          <w:numId w:val="24"/>
        </w:numPr>
        <w:spacing w:after="0" w:line="240" w:lineRule="auto"/>
        <w:ind w:right="67"/>
        <w:rPr>
          <w:rFonts w:ascii="Times New Roman" w:hAnsi="Times New Roman" w:cs="Times New Roman"/>
          <w:sz w:val="24"/>
          <w:szCs w:val="24"/>
        </w:rPr>
      </w:pPr>
      <w:r w:rsidRPr="00643FBC">
        <w:rPr>
          <w:rFonts w:ascii="Times New Roman" w:hAnsi="Times New Roman" w:cs="Times New Roman"/>
          <w:sz w:val="24"/>
          <w:szCs w:val="24"/>
        </w:rPr>
        <w:t>Zamawiający przewiduje, możliwość wprowadzenia zmian postanowień umowy w stosunku do jej treści wynikającej z oferty i określa poniżej warunki ewentualnego wprowadzenia zmian w przypadku zaistnienia siły wyższej uniemożliwiającej okresowe wykonanie zgodnie z umową dostaw będących jej przedmiotem, pod pojęciem której Strony uznają jakiekolwiek zdarzenie o charakterze nadzwyczajnym, któremu Strony nie mogły zapobiec i którego nie mogły przewidzieć, w szczególności zamieszki, pożary, strajki, spory zbiorowe, konflikty zbrojne, stan wojenny, klęski żywiołowe, niekorzystne warunki atmosferyczne, a także konflikty między pracodawcami i pracownikami we własnych i obcych zakładach, awarie maszyn, działania w wykonaniu władzy publicznej oraz inne okoliczności niezawinione przez żadną ze Stron umowy, czas określony w umowie na realizację dostaw zostanie odpowiednio wydłużony, o czas równy czasowi wystąpienia przymiotowych okoliczności.</w:t>
      </w:r>
    </w:p>
    <w:p w14:paraId="2A8199E4" w14:textId="77777777" w:rsidR="00643FBC" w:rsidRPr="00643FBC" w:rsidRDefault="00643FBC" w:rsidP="00643FBC">
      <w:pPr>
        <w:keepNext/>
        <w:keepLines/>
        <w:spacing w:after="0" w:line="240" w:lineRule="auto"/>
        <w:ind w:left="10" w:right="82" w:hanging="10"/>
        <w:jc w:val="center"/>
        <w:outlineLvl w:val="0"/>
        <w:rPr>
          <w:rFonts w:ascii="Times New Roman" w:hAnsi="Times New Roman" w:cs="Times New Roman"/>
          <w:b/>
          <w:sz w:val="24"/>
          <w:szCs w:val="24"/>
        </w:rPr>
      </w:pPr>
    </w:p>
    <w:p w14:paraId="48F99758" w14:textId="414D787E" w:rsidR="00643FBC" w:rsidRPr="00643FBC" w:rsidRDefault="00643FBC" w:rsidP="00643FBC">
      <w:pPr>
        <w:spacing w:after="0" w:line="240" w:lineRule="auto"/>
        <w:ind w:left="10" w:right="153" w:hanging="10"/>
        <w:jc w:val="center"/>
        <w:rPr>
          <w:rFonts w:ascii="Times New Roman" w:hAnsi="Times New Roman" w:cs="Times New Roman"/>
          <w:b/>
          <w:sz w:val="24"/>
          <w:szCs w:val="24"/>
        </w:rPr>
      </w:pPr>
      <w:r w:rsidRPr="00643FBC">
        <w:rPr>
          <w:rFonts w:ascii="Times New Roman" w:hAnsi="Times New Roman" w:cs="Times New Roman"/>
          <w:b/>
          <w:sz w:val="24"/>
          <w:szCs w:val="24"/>
        </w:rPr>
        <w:t>§ 1</w:t>
      </w:r>
      <w:r w:rsidR="00114FC5">
        <w:rPr>
          <w:rFonts w:ascii="Times New Roman" w:hAnsi="Times New Roman" w:cs="Times New Roman"/>
          <w:b/>
          <w:sz w:val="24"/>
          <w:szCs w:val="24"/>
        </w:rPr>
        <w:t>6</w:t>
      </w:r>
    </w:p>
    <w:p w14:paraId="2A2FEACE" w14:textId="77777777" w:rsidR="00643FBC" w:rsidRPr="00643FBC" w:rsidRDefault="00643FBC" w:rsidP="00643FBC">
      <w:pPr>
        <w:keepNext/>
        <w:keepLines/>
        <w:spacing w:after="0" w:line="240" w:lineRule="auto"/>
        <w:ind w:left="10" w:right="82"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 xml:space="preserve">Polubowne rozwiązywanie sporów </w:t>
      </w:r>
    </w:p>
    <w:p w14:paraId="0B4FA087" w14:textId="77777777" w:rsidR="00643FBC" w:rsidRPr="00643FBC" w:rsidRDefault="00643FBC" w:rsidP="00643FBC">
      <w:pPr>
        <w:spacing w:after="0" w:line="240" w:lineRule="auto"/>
        <w:ind w:left="-15" w:right="67" w:firstLine="0"/>
        <w:rPr>
          <w:rFonts w:ascii="Times New Roman" w:hAnsi="Times New Roman" w:cs="Times New Roman"/>
          <w:sz w:val="24"/>
          <w:szCs w:val="24"/>
        </w:rPr>
      </w:pPr>
      <w:r w:rsidRPr="00643FBC">
        <w:rPr>
          <w:rFonts w:ascii="Times New Roman" w:hAnsi="Times New Roman" w:cs="Times New Roman"/>
          <w:sz w:val="24"/>
          <w:szCs w:val="24"/>
        </w:rPr>
        <w:t>Wszelkie spory, jakie mogą wyniknąć pomiędzy Stronami w związku z realizacją postanowień niniejszej umowy, będą rozwiązywane polubownie. W razie braku możliwości porozumienia się stron w terminie nie dłuższym niż 30 dni, spór poddany zostanie rozstrzygnięciu sądu powszechnego właściwego miejscowo dla siedziby Zamawiającego.</w:t>
      </w:r>
    </w:p>
    <w:p w14:paraId="08CE1DA8" w14:textId="77777777" w:rsidR="00643FBC" w:rsidRPr="00643FBC" w:rsidRDefault="00643FBC" w:rsidP="00643FBC">
      <w:pPr>
        <w:ind w:left="0" w:firstLine="0"/>
        <w:rPr>
          <w:rFonts w:ascii="Times New Roman" w:hAnsi="Times New Roman" w:cs="Times New Roman"/>
          <w:sz w:val="24"/>
          <w:szCs w:val="24"/>
        </w:rPr>
      </w:pPr>
    </w:p>
    <w:p w14:paraId="66547BDD" w14:textId="29E70A92" w:rsidR="00643FBC" w:rsidRPr="00643FBC" w:rsidRDefault="00643FBC" w:rsidP="00643FBC">
      <w:pPr>
        <w:spacing w:after="0" w:line="240" w:lineRule="auto"/>
        <w:ind w:left="10" w:right="153" w:hanging="10"/>
        <w:jc w:val="center"/>
        <w:rPr>
          <w:rFonts w:ascii="Times New Roman" w:hAnsi="Times New Roman" w:cs="Times New Roman"/>
          <w:b/>
          <w:sz w:val="24"/>
          <w:szCs w:val="24"/>
        </w:rPr>
      </w:pPr>
      <w:r w:rsidRPr="00643FBC">
        <w:rPr>
          <w:rFonts w:ascii="Times New Roman" w:hAnsi="Times New Roman" w:cs="Times New Roman"/>
          <w:b/>
          <w:sz w:val="24"/>
          <w:szCs w:val="24"/>
        </w:rPr>
        <w:t>§ 1</w:t>
      </w:r>
      <w:r w:rsidR="00114FC5">
        <w:rPr>
          <w:rFonts w:ascii="Times New Roman" w:hAnsi="Times New Roman" w:cs="Times New Roman"/>
          <w:b/>
          <w:sz w:val="24"/>
          <w:szCs w:val="24"/>
        </w:rPr>
        <w:t>7</w:t>
      </w:r>
    </w:p>
    <w:p w14:paraId="5220B236" w14:textId="77777777" w:rsidR="00643FBC" w:rsidRPr="00643FBC" w:rsidRDefault="00643FBC" w:rsidP="00643FBC">
      <w:pPr>
        <w:keepNext/>
        <w:keepLines/>
        <w:spacing w:after="0" w:line="240" w:lineRule="auto"/>
        <w:ind w:left="10" w:right="82" w:hanging="10"/>
        <w:jc w:val="center"/>
        <w:outlineLvl w:val="0"/>
        <w:rPr>
          <w:rFonts w:ascii="Times New Roman" w:hAnsi="Times New Roman" w:cs="Times New Roman"/>
          <w:b/>
          <w:sz w:val="24"/>
          <w:szCs w:val="24"/>
        </w:rPr>
      </w:pPr>
      <w:r w:rsidRPr="00643FBC">
        <w:rPr>
          <w:rFonts w:ascii="Times New Roman" w:hAnsi="Times New Roman" w:cs="Times New Roman"/>
          <w:b/>
          <w:sz w:val="24"/>
          <w:szCs w:val="24"/>
        </w:rPr>
        <w:t>Postanowienia końcowe</w:t>
      </w:r>
    </w:p>
    <w:p w14:paraId="4B61B528" w14:textId="77777777" w:rsidR="00643FBC" w:rsidRPr="00643FBC" w:rsidRDefault="00643FBC" w:rsidP="00643FBC">
      <w:pPr>
        <w:numPr>
          <w:ilvl w:val="0"/>
          <w:numId w:val="30"/>
        </w:numPr>
        <w:spacing w:after="0" w:line="240" w:lineRule="auto"/>
        <w:ind w:right="858"/>
        <w:rPr>
          <w:rFonts w:ascii="Times New Roman" w:hAnsi="Times New Roman" w:cs="Times New Roman"/>
          <w:sz w:val="24"/>
          <w:szCs w:val="24"/>
        </w:rPr>
      </w:pPr>
      <w:r w:rsidRPr="00643FBC">
        <w:rPr>
          <w:rFonts w:ascii="Times New Roman" w:hAnsi="Times New Roman" w:cs="Times New Roman"/>
          <w:sz w:val="24"/>
          <w:szCs w:val="24"/>
        </w:rPr>
        <w:t xml:space="preserve">W sprawach nieuregulowanych niniejszą umową mają zastosowanie przepisy </w:t>
      </w:r>
      <w:proofErr w:type="spellStart"/>
      <w:r w:rsidRPr="00643FBC">
        <w:rPr>
          <w:rFonts w:ascii="Times New Roman" w:hAnsi="Times New Roman" w:cs="Times New Roman"/>
          <w:sz w:val="24"/>
          <w:szCs w:val="24"/>
        </w:rPr>
        <w:t>pzp</w:t>
      </w:r>
      <w:proofErr w:type="spellEnd"/>
      <w:r w:rsidRPr="00643FBC">
        <w:rPr>
          <w:rFonts w:ascii="Times New Roman" w:hAnsi="Times New Roman" w:cs="Times New Roman"/>
          <w:sz w:val="24"/>
          <w:szCs w:val="24"/>
        </w:rPr>
        <w:t xml:space="preserve"> (w szczególności zwrot dostawa użyty w niniejszej umowie należy rozumieć w znaczeniu nadanym mu rzeczoną ustawą), a w sprawach tam nie unormowanych przepisy Kodeksu Cywilnego. </w:t>
      </w:r>
    </w:p>
    <w:p w14:paraId="1ADFDD3D" w14:textId="439B96DA" w:rsidR="00643FBC" w:rsidRPr="00643FBC" w:rsidRDefault="00643FBC" w:rsidP="00643FBC">
      <w:pPr>
        <w:spacing w:after="0" w:line="240" w:lineRule="auto"/>
        <w:ind w:left="427" w:right="858" w:firstLine="0"/>
        <w:jc w:val="left"/>
        <w:rPr>
          <w:rFonts w:ascii="Times New Roman" w:hAnsi="Times New Roman" w:cs="Times New Roman"/>
          <w:sz w:val="24"/>
          <w:szCs w:val="24"/>
        </w:rPr>
      </w:pPr>
    </w:p>
    <w:p w14:paraId="19372270" w14:textId="77777777" w:rsidR="00643FBC" w:rsidRPr="00643FBC" w:rsidRDefault="00643FBC" w:rsidP="00643FBC">
      <w:pPr>
        <w:spacing w:after="964"/>
        <w:ind w:left="422" w:right="67"/>
      </w:pPr>
    </w:p>
    <w:p w14:paraId="7330DBC8" w14:textId="77777777" w:rsidR="00643FBC" w:rsidRPr="003F5F70" w:rsidRDefault="00643FBC" w:rsidP="00643FBC">
      <w:pPr>
        <w:keepNext/>
        <w:keepLines/>
        <w:spacing w:after="0" w:line="259" w:lineRule="auto"/>
        <w:ind w:left="624" w:firstLine="0"/>
        <w:jc w:val="left"/>
        <w:outlineLvl w:val="0"/>
        <w:rPr>
          <w:b/>
          <w:sz w:val="20"/>
          <w:szCs w:val="20"/>
        </w:rPr>
      </w:pPr>
      <w:r w:rsidRPr="003F5F70">
        <w:rPr>
          <w:b/>
          <w:sz w:val="20"/>
          <w:szCs w:val="20"/>
        </w:rPr>
        <w:t xml:space="preserve">Zamawiający                                                      Wykonawca       </w:t>
      </w:r>
    </w:p>
    <w:p w14:paraId="0D67647D" w14:textId="77777777" w:rsidR="00AF7EFB" w:rsidRPr="003F5F70" w:rsidRDefault="00AF7EFB" w:rsidP="00980F9F">
      <w:pPr>
        <w:spacing w:after="0" w:line="240" w:lineRule="auto"/>
        <w:ind w:left="10" w:right="150" w:hanging="10"/>
        <w:jc w:val="center"/>
        <w:rPr>
          <w:rFonts w:ascii="Arial" w:hAnsi="Arial" w:cs="Arial"/>
          <w:b/>
          <w:sz w:val="20"/>
          <w:szCs w:val="20"/>
        </w:rPr>
      </w:pPr>
    </w:p>
    <w:bookmarkEnd w:id="3"/>
    <w:p w14:paraId="18B85B94" w14:textId="77777777" w:rsidR="00AF7EFB" w:rsidRPr="003F5F70" w:rsidRDefault="00AF7EFB" w:rsidP="00980F9F">
      <w:pPr>
        <w:spacing w:after="0" w:line="240" w:lineRule="auto"/>
        <w:ind w:left="10" w:right="150" w:hanging="10"/>
        <w:jc w:val="center"/>
        <w:rPr>
          <w:rFonts w:ascii="Arial" w:hAnsi="Arial" w:cs="Arial"/>
          <w:b/>
          <w:sz w:val="20"/>
          <w:szCs w:val="20"/>
        </w:rPr>
      </w:pPr>
    </w:p>
    <w:p w14:paraId="6DFBF33C" w14:textId="1F8D5D54" w:rsidR="00300B07" w:rsidRDefault="00300B07">
      <w:pPr>
        <w:spacing w:after="0" w:line="259" w:lineRule="auto"/>
        <w:ind w:left="0" w:firstLine="0"/>
        <w:jc w:val="right"/>
      </w:pPr>
    </w:p>
    <w:sectPr w:rsidR="00300B07">
      <w:headerReference w:type="even" r:id="rId7"/>
      <w:headerReference w:type="default" r:id="rId8"/>
      <w:headerReference w:type="first" r:id="rId9"/>
      <w:pgSz w:w="11906" w:h="16838"/>
      <w:pgMar w:top="1465" w:right="1339" w:bottom="1535" w:left="1416" w:header="75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4F87" w14:textId="77777777" w:rsidR="00964A47" w:rsidRDefault="00964A47">
      <w:pPr>
        <w:spacing w:after="0" w:line="240" w:lineRule="auto"/>
      </w:pPr>
      <w:r>
        <w:separator/>
      </w:r>
    </w:p>
  </w:endnote>
  <w:endnote w:type="continuationSeparator" w:id="0">
    <w:p w14:paraId="2560C91D" w14:textId="77777777" w:rsidR="00964A47" w:rsidRDefault="00964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6C4F" w14:textId="77777777" w:rsidR="00964A47" w:rsidRDefault="00964A47">
      <w:pPr>
        <w:spacing w:after="0" w:line="240" w:lineRule="auto"/>
      </w:pPr>
      <w:r>
        <w:separator/>
      </w:r>
    </w:p>
  </w:footnote>
  <w:footnote w:type="continuationSeparator" w:id="0">
    <w:p w14:paraId="60F6CCE0" w14:textId="77777777" w:rsidR="00964A47" w:rsidRDefault="00964A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7CC" w14:textId="77777777" w:rsidR="00300B07" w:rsidRPr="00C44FCD" w:rsidRDefault="00BB6411" w:rsidP="00C44FCD">
    <w:pPr>
      <w:pStyle w:val="Nagwek"/>
    </w:pPr>
    <w:r w:rsidRPr="00307A66">
      <w:rPr>
        <w:noProof/>
        <w:sz w:val="20"/>
      </w:rPr>
      <w:drawing>
        <wp:inline distT="0" distB="0" distL="0" distR="0" wp14:anchorId="1BAFE651" wp14:editId="4623631A">
          <wp:extent cx="5760720" cy="7391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4476" w14:textId="77777777" w:rsidR="00300B07" w:rsidRDefault="00BB6411">
    <w:pPr>
      <w:spacing w:after="0" w:line="259" w:lineRule="auto"/>
      <w:ind w:left="221" w:firstLine="0"/>
      <w:jc w:val="left"/>
    </w:pPr>
    <w:r w:rsidRPr="00307A66">
      <w:rPr>
        <w:noProof/>
        <w:sz w:val="20"/>
      </w:rPr>
      <w:drawing>
        <wp:inline distT="0" distB="0" distL="0" distR="0" wp14:anchorId="569DC6B1" wp14:editId="7DDC63DE">
          <wp:extent cx="5760720" cy="73914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r w:rsidR="009E3A3F">
      <w:rPr>
        <w:rFonts w:ascii="Arial" w:eastAsia="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91CC8" w14:textId="77777777" w:rsidR="00300B07" w:rsidRPr="00BB6411" w:rsidRDefault="00BB6411" w:rsidP="00BB6411">
    <w:pPr>
      <w:pStyle w:val="Nagwek"/>
    </w:pPr>
    <w:r w:rsidRPr="00307A66">
      <w:rPr>
        <w:noProof/>
        <w:sz w:val="20"/>
      </w:rPr>
      <w:drawing>
        <wp:inline distT="0" distB="0" distL="0" distR="0" wp14:anchorId="0AF02740" wp14:editId="3A1E6F6F">
          <wp:extent cx="5760720" cy="739140"/>
          <wp:effectExtent l="0" t="0" r="0" b="0"/>
          <wp:docPr id="14823821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82E"/>
    <w:multiLevelType w:val="hybridMultilevel"/>
    <w:tmpl w:val="326243AE"/>
    <w:lvl w:ilvl="0" w:tplc="FD8ED756">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7D324B20">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87B247D0">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7AF8DACC">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543AABA0">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A5229CF6">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13121FC0">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569E7F42">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955EC9D6">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515DEC"/>
    <w:multiLevelType w:val="hybridMultilevel"/>
    <w:tmpl w:val="2F7C0452"/>
    <w:lvl w:ilvl="0" w:tplc="04150001">
      <w:start w:val="1"/>
      <w:numFmt w:val="bullet"/>
      <w:lvlText w:val=""/>
      <w:lvlJc w:val="left"/>
      <w:pPr>
        <w:ind w:left="42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62ACF930">
      <w:start w:val="1"/>
      <w:numFmt w:val="bullet"/>
      <w:lvlText w:val="o"/>
      <w:lvlJc w:val="left"/>
      <w:pPr>
        <w:ind w:left="10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CB040CE">
      <w:start w:val="1"/>
      <w:numFmt w:val="bullet"/>
      <w:lvlText w:val="▪"/>
      <w:lvlJc w:val="left"/>
      <w:pPr>
        <w:ind w:left="18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AA2FF7E">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4FCDE1E">
      <w:start w:val="1"/>
      <w:numFmt w:val="bullet"/>
      <w:lvlText w:val="o"/>
      <w:lvlJc w:val="left"/>
      <w:pPr>
        <w:ind w:left="32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BB10F48A">
      <w:start w:val="1"/>
      <w:numFmt w:val="bullet"/>
      <w:lvlText w:val="▪"/>
      <w:lvlJc w:val="left"/>
      <w:pPr>
        <w:ind w:left="39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6C830F8">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086F598">
      <w:start w:val="1"/>
      <w:numFmt w:val="bullet"/>
      <w:lvlText w:val="o"/>
      <w:lvlJc w:val="left"/>
      <w:pPr>
        <w:ind w:left="54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9489B60">
      <w:start w:val="1"/>
      <w:numFmt w:val="bullet"/>
      <w:lvlText w:val="▪"/>
      <w:lvlJc w:val="left"/>
      <w:pPr>
        <w:ind w:left="61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3F63566"/>
    <w:multiLevelType w:val="hybridMultilevel"/>
    <w:tmpl w:val="7D92E816"/>
    <w:lvl w:ilvl="0" w:tplc="1376D33A">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AAFE6A">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587604">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2C8D5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9801EE">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E0C64C">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EEFCC0">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9ACC62">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78745C">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134331"/>
    <w:multiLevelType w:val="hybridMultilevel"/>
    <w:tmpl w:val="D6B6A2A6"/>
    <w:lvl w:ilvl="0" w:tplc="2C0050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06C278">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F2795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E2EA6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AC09D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B6128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D4722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F221F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02077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427575"/>
    <w:multiLevelType w:val="hybridMultilevel"/>
    <w:tmpl w:val="91B434F4"/>
    <w:lvl w:ilvl="0" w:tplc="C1C07118">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114270C8">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17A8088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D6FAF088">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4CE207BA">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C35C23C6">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C5969F18">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E1144820">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7D0CCA72">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6C07A7"/>
    <w:multiLevelType w:val="hybridMultilevel"/>
    <w:tmpl w:val="77568D44"/>
    <w:lvl w:ilvl="0" w:tplc="FBB883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86D262">
      <w:start w:val="1"/>
      <w:numFmt w:val="decimal"/>
      <w:lvlText w:val="%2)"/>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B86FC0">
      <w:start w:val="1"/>
      <w:numFmt w:val="lowerRoman"/>
      <w:lvlText w:val="%3"/>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3ABBD4">
      <w:start w:val="1"/>
      <w:numFmt w:val="decimal"/>
      <w:lvlText w:val="%4"/>
      <w:lvlJc w:val="left"/>
      <w:pPr>
        <w:ind w:left="2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41F9E">
      <w:start w:val="1"/>
      <w:numFmt w:val="lowerLetter"/>
      <w:lvlText w:val="%5"/>
      <w:lvlJc w:val="left"/>
      <w:pPr>
        <w:ind w:left="2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E0EE6E">
      <w:start w:val="1"/>
      <w:numFmt w:val="lowerRoman"/>
      <w:lvlText w:val="%6"/>
      <w:lvlJc w:val="left"/>
      <w:pPr>
        <w:ind w:left="3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C2C212">
      <w:start w:val="1"/>
      <w:numFmt w:val="decimal"/>
      <w:lvlText w:val="%7"/>
      <w:lvlJc w:val="left"/>
      <w:pPr>
        <w:ind w:left="4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BC50F0">
      <w:start w:val="1"/>
      <w:numFmt w:val="lowerLetter"/>
      <w:lvlText w:val="%8"/>
      <w:lvlJc w:val="left"/>
      <w:pPr>
        <w:ind w:left="5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F8AE56">
      <w:start w:val="1"/>
      <w:numFmt w:val="lowerRoman"/>
      <w:lvlText w:val="%9"/>
      <w:lvlJc w:val="left"/>
      <w:pPr>
        <w:ind w:left="5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C5A0D73"/>
    <w:multiLevelType w:val="hybridMultilevel"/>
    <w:tmpl w:val="4AB0A5BA"/>
    <w:lvl w:ilvl="0" w:tplc="7434870C">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73503BB6">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0EB0F600">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1E9809A8">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DA883E1E">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722471DA">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2EFCF796">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CBBC9CEC">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8B7A463E">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20F6EA1"/>
    <w:multiLevelType w:val="hybridMultilevel"/>
    <w:tmpl w:val="DA962910"/>
    <w:lvl w:ilvl="0" w:tplc="AF281BA4">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E9BEB6D4">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4FF86224">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65086516">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7C2C02AA">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7C424CC2">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464A0276">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E0ACA994">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CC899D6">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4606E1C"/>
    <w:multiLevelType w:val="hybridMultilevel"/>
    <w:tmpl w:val="E7401E2A"/>
    <w:lvl w:ilvl="0" w:tplc="7BAC0A58">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396E7C90">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13143DA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132C0094">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6A6E713C">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992A8A96">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2EE465E2">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1F94D0C2">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40A6AB8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0B3A0B"/>
    <w:multiLevelType w:val="hybridMultilevel"/>
    <w:tmpl w:val="05C0E0A0"/>
    <w:lvl w:ilvl="0" w:tplc="FFF271D2">
      <w:start w:val="1"/>
      <w:numFmt w:val="lowerLetter"/>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1678606A">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4E06D2E8">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9B407662">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10144A62">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2612C3DC">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664CEDF0">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C60A0E88">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D2BADFC0">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B6E00A8"/>
    <w:multiLevelType w:val="hybridMultilevel"/>
    <w:tmpl w:val="ABF41D42"/>
    <w:lvl w:ilvl="0" w:tplc="BFBC3F64">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5BD46908">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F07EC6D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3796E83C">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C3CAC154">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4A540FB8">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4BDCAEEC">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0F1ADDE0">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85C2D0A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C4F4432"/>
    <w:multiLevelType w:val="hybridMultilevel"/>
    <w:tmpl w:val="033C6860"/>
    <w:lvl w:ilvl="0" w:tplc="BEC2BDA4">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EA789BB8">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74E4B660">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308268A4">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B2505952">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2850E8B4">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BD54DC6C">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94B6B15A">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6FBE2524">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01D32C8"/>
    <w:multiLevelType w:val="hybridMultilevel"/>
    <w:tmpl w:val="B0BA4806"/>
    <w:lvl w:ilvl="0" w:tplc="81E4A564">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5A0023E2">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F698E6F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A7B69C18">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DAA48718">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2800E200">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B1885F10">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7C66B6FC">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50902708">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05F115C"/>
    <w:multiLevelType w:val="hybridMultilevel"/>
    <w:tmpl w:val="344007B2"/>
    <w:lvl w:ilvl="0" w:tplc="74BCC9F6">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9F1C7BF0">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289E9AFE">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9DA68996">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A738C1A6">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AA0C0CFC">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A3A0B93E">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1DDA755E">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359ABD4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2794763"/>
    <w:multiLevelType w:val="hybridMultilevel"/>
    <w:tmpl w:val="DA8CD1C8"/>
    <w:lvl w:ilvl="0" w:tplc="8A86C34C">
      <w:start w:val="2"/>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D0FCE1DC">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6C880268">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D158C752">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1660C8C8">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1DC68B42">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FFE6E5CC">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40D231AA">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ACEECE8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3494F04"/>
    <w:multiLevelType w:val="hybridMultilevel"/>
    <w:tmpl w:val="0D3038EE"/>
    <w:lvl w:ilvl="0" w:tplc="8E48E32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56FBA0">
      <w:start w:val="1"/>
      <w:numFmt w:val="decimal"/>
      <w:lvlText w:val="%2)"/>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4CA2D8">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340E9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E24840">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868026">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D43C4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4292D0">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CC81CA">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4701D58"/>
    <w:multiLevelType w:val="hybridMultilevel"/>
    <w:tmpl w:val="E0DE5B70"/>
    <w:lvl w:ilvl="0" w:tplc="56E61B80">
      <w:start w:val="1"/>
      <w:numFmt w:val="lowerLetter"/>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54001B0C">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E30E36A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6BDE8C3E">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A3E2C05A">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B9B26BA0">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4E0C7E1E">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DDC2DBE4">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6D4EB904">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5CD6766"/>
    <w:multiLevelType w:val="hybridMultilevel"/>
    <w:tmpl w:val="E2FA571E"/>
    <w:lvl w:ilvl="0" w:tplc="B2723EA0">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D8D62708">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C48267D6">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E864DCBC">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A8E255FC">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411AF980">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2C005EEA">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B2B2EBC2">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09E088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7C27C3B"/>
    <w:multiLevelType w:val="hybridMultilevel"/>
    <w:tmpl w:val="6394A44E"/>
    <w:lvl w:ilvl="0" w:tplc="F6328340">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C0BEB744">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5E08D068">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AF8294DC">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64E4F5AE">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B1A6CC0A">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59768AD8">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25F23FB2">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15D4E8B6">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8230907"/>
    <w:multiLevelType w:val="hybridMultilevel"/>
    <w:tmpl w:val="05FA9ACA"/>
    <w:lvl w:ilvl="0" w:tplc="CA18A21C">
      <w:start w:val="2"/>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A85A306E">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775A3B1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D21C312E">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3F563220">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44D8A266">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CD8AB394">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CC28A4F0">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2C6E0362">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A5C556C"/>
    <w:multiLevelType w:val="hybridMultilevel"/>
    <w:tmpl w:val="8B502088"/>
    <w:lvl w:ilvl="0" w:tplc="4F583AE2">
      <w:start w:val="2"/>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70446A58">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420E7120">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7466DF92">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8F2E7600">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74AC4C12">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E31C46AA">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64F2031A">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5F98D3A6">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AAA6FFD"/>
    <w:multiLevelType w:val="hybridMultilevel"/>
    <w:tmpl w:val="072226F2"/>
    <w:lvl w:ilvl="0" w:tplc="88022656">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B6DF3E">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B8FA3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EA9AC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4B49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88B4C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E4317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B8AA1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78AD2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E617DE0"/>
    <w:multiLevelType w:val="hybridMultilevel"/>
    <w:tmpl w:val="8794CBA8"/>
    <w:lvl w:ilvl="0" w:tplc="607A89B0">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9A16DE24">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CCCC48D4">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8024889C">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665428A2">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119AC6C0">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6168348C">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42EE2694">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6D0AA2E8">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FDF2EF0"/>
    <w:multiLevelType w:val="hybridMultilevel"/>
    <w:tmpl w:val="E2F8CB62"/>
    <w:lvl w:ilvl="0" w:tplc="F190A186">
      <w:start w:val="3"/>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1C741430">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D0248F3E">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B2D2A680">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EE668642">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07CC5E36">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CBC00BDE">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C8620C18">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348C311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24A70AE"/>
    <w:multiLevelType w:val="hybridMultilevel"/>
    <w:tmpl w:val="BA46B29A"/>
    <w:lvl w:ilvl="0" w:tplc="7E4CCCF8">
      <w:start w:val="1"/>
      <w:numFmt w:val="decimal"/>
      <w:lvlText w:val="%1."/>
      <w:lvlJc w:val="left"/>
      <w:pPr>
        <w:ind w:left="369" w:hanging="384"/>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25" w15:restartNumberingAfterBreak="0">
    <w:nsid w:val="336B60A4"/>
    <w:multiLevelType w:val="hybridMultilevel"/>
    <w:tmpl w:val="74601478"/>
    <w:lvl w:ilvl="0" w:tplc="A17CAE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480356">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F203A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2E49B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10063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ACF08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0C6A4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2CDAC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98994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3FB6580"/>
    <w:multiLevelType w:val="hybridMultilevel"/>
    <w:tmpl w:val="63AAF586"/>
    <w:lvl w:ilvl="0" w:tplc="E0060116">
      <w:start w:val="2"/>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2B06F1CA">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9D2AE404">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2932B2E8">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F3CA17A2">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EF6C9554">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3134F024">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2BC6B9C0">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74729EC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7143721"/>
    <w:multiLevelType w:val="hybridMultilevel"/>
    <w:tmpl w:val="359AABE6"/>
    <w:lvl w:ilvl="0" w:tplc="131A4334">
      <w:start w:val="1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AE255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D0E5B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2CAB5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1A2CD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38AC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66F83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62752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F092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8DE5776"/>
    <w:multiLevelType w:val="hybridMultilevel"/>
    <w:tmpl w:val="369EB8F2"/>
    <w:lvl w:ilvl="0" w:tplc="BA18C14E">
      <w:start w:val="1"/>
      <w:numFmt w:val="lowerLetter"/>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6202486C">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C3B6B018">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39445D18">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B42A41FA">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9FB6962C">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85CA0E9A">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A6EEA514">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5F3AD27C">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97A3199"/>
    <w:multiLevelType w:val="hybridMultilevel"/>
    <w:tmpl w:val="10ACD48E"/>
    <w:lvl w:ilvl="0" w:tplc="C5E8034A">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72C716">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E254D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6631D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F0109E">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41E5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787D1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6C1CA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56B43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9C62D79"/>
    <w:multiLevelType w:val="hybridMultilevel"/>
    <w:tmpl w:val="7700A60E"/>
    <w:lvl w:ilvl="0" w:tplc="1584EA98">
      <w:start w:val="2"/>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564ABB84">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5F7A2090">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AC607998">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5D68D6DE">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9B603F42">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3B3A747A">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035880A6">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F32ED66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0D27F11"/>
    <w:multiLevelType w:val="hybridMultilevel"/>
    <w:tmpl w:val="FF143254"/>
    <w:lvl w:ilvl="0" w:tplc="231E812C">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ED9C130C">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FEE65616">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FAF66026">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EC9A5B14">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A06CCD06">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0FD25ACA">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6D8CFC84">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153623C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23B129F"/>
    <w:multiLevelType w:val="hybridMultilevel"/>
    <w:tmpl w:val="39909A70"/>
    <w:lvl w:ilvl="0" w:tplc="36FCD63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10FA4C">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A2655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8676C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82EAA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B87F3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9CAA9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B05FA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345E1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2642938"/>
    <w:multiLevelType w:val="hybridMultilevel"/>
    <w:tmpl w:val="20B2C6BA"/>
    <w:lvl w:ilvl="0" w:tplc="41CA4150">
      <w:start w:val="1"/>
      <w:numFmt w:val="lowerLetter"/>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04605102">
      <w:start w:val="1"/>
      <w:numFmt w:val="bullet"/>
      <w:lvlText w:val=""/>
      <w:lvlJc w:val="left"/>
      <w:pPr>
        <w:ind w:left="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0D0A8108">
      <w:start w:val="1"/>
      <w:numFmt w:val="bullet"/>
      <w:lvlText w:val="▪"/>
      <w:lvlJc w:val="left"/>
      <w:pPr>
        <w:ind w:left="150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960CB70">
      <w:start w:val="1"/>
      <w:numFmt w:val="bullet"/>
      <w:lvlText w:val="•"/>
      <w:lvlJc w:val="left"/>
      <w:pPr>
        <w:ind w:left="22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58A696C">
      <w:start w:val="1"/>
      <w:numFmt w:val="bullet"/>
      <w:lvlText w:val="o"/>
      <w:lvlJc w:val="left"/>
      <w:pPr>
        <w:ind w:left="294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B26EC386">
      <w:start w:val="1"/>
      <w:numFmt w:val="bullet"/>
      <w:lvlText w:val="▪"/>
      <w:lvlJc w:val="left"/>
      <w:pPr>
        <w:ind w:left="36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64C4000">
      <w:start w:val="1"/>
      <w:numFmt w:val="bullet"/>
      <w:lvlText w:val="•"/>
      <w:lvlJc w:val="left"/>
      <w:pPr>
        <w:ind w:left="43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CAAEC4C">
      <w:start w:val="1"/>
      <w:numFmt w:val="bullet"/>
      <w:lvlText w:val="o"/>
      <w:lvlJc w:val="left"/>
      <w:pPr>
        <w:ind w:left="510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CA3ACA16">
      <w:start w:val="1"/>
      <w:numFmt w:val="bullet"/>
      <w:lvlText w:val="▪"/>
      <w:lvlJc w:val="left"/>
      <w:pPr>
        <w:ind w:left="582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A2B1E02"/>
    <w:multiLevelType w:val="hybridMultilevel"/>
    <w:tmpl w:val="C3D412FC"/>
    <w:lvl w:ilvl="0" w:tplc="D21AD1A0">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5F524C4A">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2F482AB2">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34786438">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38EC0F02">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45181198">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4A840BF8">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7FAA1136">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95766CF6">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4AD756C1"/>
    <w:multiLevelType w:val="hybridMultilevel"/>
    <w:tmpl w:val="ECAE7796"/>
    <w:lvl w:ilvl="0" w:tplc="3752C00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440A60">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A6159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4A90A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12860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D2CF0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9A078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343DB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6610C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81908E9"/>
    <w:multiLevelType w:val="hybridMultilevel"/>
    <w:tmpl w:val="E66E9E96"/>
    <w:lvl w:ilvl="0" w:tplc="5270FE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600C82">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E072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00530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EA041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0C03A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1CF22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6E194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FE934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B185FC3"/>
    <w:multiLevelType w:val="hybridMultilevel"/>
    <w:tmpl w:val="EAEADAE4"/>
    <w:lvl w:ilvl="0" w:tplc="E318B7E8">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B742EEF4">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9C841BD6">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69764BD4">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7BC4A3DA">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55A65BE6">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F51CE52C">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57F6D8F8">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5D3E7FBC">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9A401A3"/>
    <w:multiLevelType w:val="hybridMultilevel"/>
    <w:tmpl w:val="0318F496"/>
    <w:lvl w:ilvl="0" w:tplc="E08E64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CAC6BE">
      <w:start w:val="1"/>
      <w:numFmt w:val="lowerLetter"/>
      <w:lvlText w:val="%2"/>
      <w:lvlJc w:val="left"/>
      <w:pPr>
        <w:ind w:left="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96090A">
      <w:start w:val="1"/>
      <w:numFmt w:val="lowerLetter"/>
      <w:lvlText w:val="%3)"/>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E80218">
      <w:start w:val="1"/>
      <w:numFmt w:val="decimal"/>
      <w:lvlText w:val="%4"/>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32D232">
      <w:start w:val="1"/>
      <w:numFmt w:val="lowerLetter"/>
      <w:lvlText w:val="%5"/>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81F52">
      <w:start w:val="1"/>
      <w:numFmt w:val="lowerRoman"/>
      <w:lvlText w:val="%6"/>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FA50DA">
      <w:start w:val="1"/>
      <w:numFmt w:val="decimal"/>
      <w:lvlText w:val="%7"/>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B6CD50">
      <w:start w:val="1"/>
      <w:numFmt w:val="lowerLetter"/>
      <w:lvlText w:val="%8"/>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5448DA">
      <w:start w:val="1"/>
      <w:numFmt w:val="lowerRoman"/>
      <w:lvlText w:val="%9"/>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3677FA"/>
    <w:multiLevelType w:val="hybridMultilevel"/>
    <w:tmpl w:val="E626F6BC"/>
    <w:lvl w:ilvl="0" w:tplc="452E628A">
      <w:start w:val="1"/>
      <w:numFmt w:val="lowerLetter"/>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AD76F3EA">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E4FE736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27D6B1BA">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A588BE02">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02EA0ABE">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65A25DD8">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8B0A6DFE">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4684C510">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1190DC7"/>
    <w:multiLevelType w:val="hybridMultilevel"/>
    <w:tmpl w:val="8D30DB3C"/>
    <w:lvl w:ilvl="0" w:tplc="341096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E9B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9AA88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2A78E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BAC4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F2FC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C0FF7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AEA1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8ED43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52F535A"/>
    <w:multiLevelType w:val="hybridMultilevel"/>
    <w:tmpl w:val="B3C0667E"/>
    <w:lvl w:ilvl="0" w:tplc="65D88ECC">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F6B7CA">
      <w:start w:val="1"/>
      <w:numFmt w:val="decimal"/>
      <w:lvlText w:val="%2)"/>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3AEA1E">
      <w:start w:val="1"/>
      <w:numFmt w:val="lowerLetter"/>
      <w:lvlText w:val="%3)"/>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83B5E">
      <w:start w:val="1"/>
      <w:numFmt w:val="decimal"/>
      <w:lvlText w:val="%4"/>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625090">
      <w:start w:val="1"/>
      <w:numFmt w:val="lowerLetter"/>
      <w:lvlText w:val="%5"/>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CA93AC">
      <w:start w:val="1"/>
      <w:numFmt w:val="lowerRoman"/>
      <w:lvlText w:val="%6"/>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78389E">
      <w:start w:val="1"/>
      <w:numFmt w:val="decimal"/>
      <w:lvlText w:val="%7"/>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F6E9B2">
      <w:start w:val="1"/>
      <w:numFmt w:val="lowerLetter"/>
      <w:lvlText w:val="%8"/>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D2E31C">
      <w:start w:val="1"/>
      <w:numFmt w:val="lowerRoman"/>
      <w:lvlText w:val="%9"/>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5AB64EA"/>
    <w:multiLevelType w:val="hybridMultilevel"/>
    <w:tmpl w:val="719604E6"/>
    <w:lvl w:ilvl="0" w:tplc="2D6256DA">
      <w:start w:val="4"/>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4D60B788">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837A5F3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8B908D38">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37D42B26">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D22A0D9E">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AE7C3DE8">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4086A8D4">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57746FAA">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8C16560"/>
    <w:multiLevelType w:val="hybridMultilevel"/>
    <w:tmpl w:val="CA20CB2A"/>
    <w:lvl w:ilvl="0" w:tplc="9DB4A87E">
      <w:start w:val="1"/>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78327CC2">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AC68954C">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060C4F92">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FB3E3390">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A61C30F0">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B73CEC66">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83F275EA">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144CB48">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C94005C"/>
    <w:multiLevelType w:val="hybridMultilevel"/>
    <w:tmpl w:val="F472697E"/>
    <w:lvl w:ilvl="0" w:tplc="8BA83336">
      <w:start w:val="4"/>
      <w:numFmt w:val="decimal"/>
      <w:lvlText w:val="%1."/>
      <w:lvlJc w:val="left"/>
      <w:pPr>
        <w:ind w:left="42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2946A85C">
      <w:start w:val="1"/>
      <w:numFmt w:val="lowerLetter"/>
      <w:lvlText w:val="%2"/>
      <w:lvlJc w:val="left"/>
      <w:pPr>
        <w:ind w:left="10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459E3F42">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21288816">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5ED2341E">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C80E353A">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522AA4AE">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33E66D16">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4BFC7402">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D870539"/>
    <w:multiLevelType w:val="hybridMultilevel"/>
    <w:tmpl w:val="01E40994"/>
    <w:lvl w:ilvl="0" w:tplc="F6C0B3D8">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BCC6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34751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F818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6062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6A837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A8BC7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38177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DABF5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F0E0A5F"/>
    <w:multiLevelType w:val="hybridMultilevel"/>
    <w:tmpl w:val="F99EB392"/>
    <w:lvl w:ilvl="0" w:tplc="7EF4E3AA">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662A2C">
      <w:start w:val="1"/>
      <w:numFmt w:val="decimal"/>
      <w:lvlText w:val="%2)"/>
      <w:lvlJc w:val="left"/>
      <w:pPr>
        <w:ind w:left="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382544">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7620D4">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6276E8">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E61DC2">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D64F2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282E14">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26C4AE">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3634074">
    <w:abstractNumId w:val="39"/>
  </w:num>
  <w:num w:numId="2" w16cid:durableId="1164474851">
    <w:abstractNumId w:val="33"/>
  </w:num>
  <w:num w:numId="3" w16cid:durableId="1238595177">
    <w:abstractNumId w:val="26"/>
  </w:num>
  <w:num w:numId="4" w16cid:durableId="831917257">
    <w:abstractNumId w:val="10"/>
  </w:num>
  <w:num w:numId="5" w16cid:durableId="1071348932">
    <w:abstractNumId w:val="31"/>
  </w:num>
  <w:num w:numId="6" w16cid:durableId="652098521">
    <w:abstractNumId w:val="14"/>
  </w:num>
  <w:num w:numId="7" w16cid:durableId="1088039640">
    <w:abstractNumId w:val="4"/>
  </w:num>
  <w:num w:numId="8" w16cid:durableId="2144421460">
    <w:abstractNumId w:val="44"/>
  </w:num>
  <w:num w:numId="9" w16cid:durableId="2032797779">
    <w:abstractNumId w:val="1"/>
  </w:num>
  <w:num w:numId="10" w16cid:durableId="542441935">
    <w:abstractNumId w:val="22"/>
  </w:num>
  <w:num w:numId="11" w16cid:durableId="1440250967">
    <w:abstractNumId w:val="12"/>
  </w:num>
  <w:num w:numId="12" w16cid:durableId="1043867862">
    <w:abstractNumId w:val="42"/>
  </w:num>
  <w:num w:numId="13" w16cid:durableId="1897542332">
    <w:abstractNumId w:val="19"/>
  </w:num>
  <w:num w:numId="14" w16cid:durableId="1627617145">
    <w:abstractNumId w:val="9"/>
  </w:num>
  <w:num w:numId="15" w16cid:durableId="1255088826">
    <w:abstractNumId w:val="16"/>
  </w:num>
  <w:num w:numId="16" w16cid:durableId="461310131">
    <w:abstractNumId w:val="20"/>
  </w:num>
  <w:num w:numId="17" w16cid:durableId="316809371">
    <w:abstractNumId w:val="8"/>
  </w:num>
  <w:num w:numId="18" w16cid:durableId="917598153">
    <w:abstractNumId w:val="30"/>
  </w:num>
  <w:num w:numId="19" w16cid:durableId="1812477059">
    <w:abstractNumId w:val="7"/>
  </w:num>
  <w:num w:numId="20" w16cid:durableId="1146582000">
    <w:abstractNumId w:val="11"/>
  </w:num>
  <w:num w:numId="21" w16cid:durableId="2087263415">
    <w:abstractNumId w:val="6"/>
  </w:num>
  <w:num w:numId="22" w16cid:durableId="980816330">
    <w:abstractNumId w:val="18"/>
  </w:num>
  <w:num w:numId="23" w16cid:durableId="572544616">
    <w:abstractNumId w:val="17"/>
  </w:num>
  <w:num w:numId="24" w16cid:durableId="186531178">
    <w:abstractNumId w:val="43"/>
  </w:num>
  <w:num w:numId="25" w16cid:durableId="366805384">
    <w:abstractNumId w:val="13"/>
  </w:num>
  <w:num w:numId="26" w16cid:durableId="1464082713">
    <w:abstractNumId w:val="28"/>
  </w:num>
  <w:num w:numId="27" w16cid:durableId="1670593254">
    <w:abstractNumId w:val="23"/>
  </w:num>
  <w:num w:numId="28" w16cid:durableId="248463466">
    <w:abstractNumId w:val="0"/>
  </w:num>
  <w:num w:numId="29" w16cid:durableId="550189304">
    <w:abstractNumId w:val="34"/>
  </w:num>
  <w:num w:numId="30" w16cid:durableId="827015269">
    <w:abstractNumId w:val="37"/>
  </w:num>
  <w:num w:numId="31" w16cid:durableId="1733309541">
    <w:abstractNumId w:val="24"/>
  </w:num>
  <w:num w:numId="32" w16cid:durableId="1179545441">
    <w:abstractNumId w:val="40"/>
  </w:num>
  <w:num w:numId="33" w16cid:durableId="1518450">
    <w:abstractNumId w:val="46"/>
  </w:num>
  <w:num w:numId="34" w16cid:durableId="167840911">
    <w:abstractNumId w:val="45"/>
  </w:num>
  <w:num w:numId="35" w16cid:durableId="1648167432">
    <w:abstractNumId w:val="21"/>
  </w:num>
  <w:num w:numId="36" w16cid:durableId="1309163912">
    <w:abstractNumId w:val="41"/>
  </w:num>
  <w:num w:numId="37" w16cid:durableId="1375428031">
    <w:abstractNumId w:val="29"/>
  </w:num>
  <w:num w:numId="38" w16cid:durableId="387270415">
    <w:abstractNumId w:val="38"/>
  </w:num>
  <w:num w:numId="39" w16cid:durableId="1012681799">
    <w:abstractNumId w:val="36"/>
  </w:num>
  <w:num w:numId="40" w16cid:durableId="13074298">
    <w:abstractNumId w:val="15"/>
  </w:num>
  <w:num w:numId="41" w16cid:durableId="1150098374">
    <w:abstractNumId w:val="27"/>
  </w:num>
  <w:num w:numId="42" w16cid:durableId="727612543">
    <w:abstractNumId w:val="35"/>
  </w:num>
  <w:num w:numId="43" w16cid:durableId="1276671877">
    <w:abstractNumId w:val="5"/>
  </w:num>
  <w:num w:numId="44" w16cid:durableId="1236890224">
    <w:abstractNumId w:val="3"/>
  </w:num>
  <w:num w:numId="45" w16cid:durableId="181482242">
    <w:abstractNumId w:val="32"/>
  </w:num>
  <w:num w:numId="46" w16cid:durableId="2066833905">
    <w:abstractNumId w:val="2"/>
  </w:num>
  <w:num w:numId="47" w16cid:durableId="15154154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evenAndOddHeaders/>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B07"/>
    <w:rsid w:val="000109E5"/>
    <w:rsid w:val="00015714"/>
    <w:rsid w:val="000B100D"/>
    <w:rsid w:val="000C6911"/>
    <w:rsid w:val="00100B2C"/>
    <w:rsid w:val="00114FC5"/>
    <w:rsid w:val="00151C9D"/>
    <w:rsid w:val="001B659F"/>
    <w:rsid w:val="001D177C"/>
    <w:rsid w:val="001E67EA"/>
    <w:rsid w:val="00300B07"/>
    <w:rsid w:val="003A469E"/>
    <w:rsid w:val="003D1E92"/>
    <w:rsid w:val="003F5F70"/>
    <w:rsid w:val="0042345E"/>
    <w:rsid w:val="00486D43"/>
    <w:rsid w:val="00513F4B"/>
    <w:rsid w:val="00597A57"/>
    <w:rsid w:val="005C1466"/>
    <w:rsid w:val="005C7995"/>
    <w:rsid w:val="00643FBC"/>
    <w:rsid w:val="006770E4"/>
    <w:rsid w:val="006E1C62"/>
    <w:rsid w:val="006F7A6C"/>
    <w:rsid w:val="007205B9"/>
    <w:rsid w:val="00732DA7"/>
    <w:rsid w:val="00751EFB"/>
    <w:rsid w:val="00774C7D"/>
    <w:rsid w:val="0078418D"/>
    <w:rsid w:val="007A7C40"/>
    <w:rsid w:val="007B58A4"/>
    <w:rsid w:val="007C40A3"/>
    <w:rsid w:val="008003F7"/>
    <w:rsid w:val="00801C70"/>
    <w:rsid w:val="008C3B55"/>
    <w:rsid w:val="008D100F"/>
    <w:rsid w:val="008D6F27"/>
    <w:rsid w:val="008E1006"/>
    <w:rsid w:val="00926F18"/>
    <w:rsid w:val="00942105"/>
    <w:rsid w:val="00963F99"/>
    <w:rsid w:val="00964A47"/>
    <w:rsid w:val="00980F9F"/>
    <w:rsid w:val="009E3A3F"/>
    <w:rsid w:val="009E3B45"/>
    <w:rsid w:val="00A44722"/>
    <w:rsid w:val="00A759D2"/>
    <w:rsid w:val="00AB6764"/>
    <w:rsid w:val="00AD42D8"/>
    <w:rsid w:val="00AF7EFB"/>
    <w:rsid w:val="00B87EEA"/>
    <w:rsid w:val="00BB6411"/>
    <w:rsid w:val="00BE728A"/>
    <w:rsid w:val="00C20D41"/>
    <w:rsid w:val="00C446E5"/>
    <w:rsid w:val="00C44FCD"/>
    <w:rsid w:val="00CB182E"/>
    <w:rsid w:val="00DF0DBA"/>
    <w:rsid w:val="00E07B2B"/>
    <w:rsid w:val="00ED4840"/>
    <w:rsid w:val="00FC43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8F19"/>
  <w15:docId w15:val="{2049ACC5-3969-4414-A33D-4E36F3F1C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0D41"/>
    <w:pPr>
      <w:spacing w:after="155" w:line="270" w:lineRule="auto"/>
      <w:ind w:left="437" w:hanging="437"/>
      <w:jc w:val="both"/>
    </w:pPr>
    <w:rPr>
      <w:rFonts w:ascii="Verdana" w:eastAsia="Verdana" w:hAnsi="Verdana" w:cs="Verdana"/>
      <w:color w:val="000000"/>
    </w:rPr>
  </w:style>
  <w:style w:type="paragraph" w:styleId="Nagwek1">
    <w:name w:val="heading 1"/>
    <w:next w:val="Normalny"/>
    <w:link w:val="Nagwek1Znak"/>
    <w:uiPriority w:val="9"/>
    <w:qFormat/>
    <w:pPr>
      <w:keepNext/>
      <w:keepLines/>
      <w:spacing w:after="168"/>
      <w:ind w:left="10" w:right="79" w:hanging="10"/>
      <w:jc w:val="center"/>
      <w:outlineLvl w:val="0"/>
    </w:pPr>
    <w:rPr>
      <w:rFonts w:ascii="Verdana" w:eastAsia="Verdana" w:hAnsi="Verdana" w:cs="Verdana"/>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2"/>
    </w:rPr>
  </w:style>
  <w:style w:type="paragraph" w:styleId="Stopka">
    <w:name w:val="footer"/>
    <w:basedOn w:val="Normalny"/>
    <w:link w:val="StopkaZnak"/>
    <w:uiPriority w:val="99"/>
    <w:unhideWhenUsed/>
    <w:rsid w:val="00963F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3F99"/>
    <w:rPr>
      <w:rFonts w:ascii="Verdana" w:eastAsia="Verdana" w:hAnsi="Verdana" w:cs="Verdana"/>
      <w:color w:val="000000"/>
    </w:rPr>
  </w:style>
  <w:style w:type="paragraph" w:styleId="Akapitzlist">
    <w:name w:val="List Paragraph"/>
    <w:basedOn w:val="Normalny"/>
    <w:uiPriority w:val="34"/>
    <w:qFormat/>
    <w:rsid w:val="00963F99"/>
    <w:pPr>
      <w:ind w:left="720"/>
      <w:contextualSpacing/>
    </w:pPr>
  </w:style>
  <w:style w:type="paragraph" w:styleId="Spistreci2">
    <w:name w:val="toc 2"/>
    <w:basedOn w:val="Normalny"/>
    <w:next w:val="Normalny"/>
    <w:autoRedefine/>
    <w:uiPriority w:val="39"/>
    <w:unhideWhenUsed/>
    <w:rsid w:val="00597A57"/>
    <w:pPr>
      <w:widowControl w:val="0"/>
      <w:autoSpaceDE w:val="0"/>
      <w:autoSpaceDN w:val="0"/>
      <w:spacing w:after="100" w:line="240" w:lineRule="auto"/>
      <w:ind w:left="220" w:firstLine="0"/>
      <w:jc w:val="left"/>
    </w:pPr>
    <w:rPr>
      <w:rFonts w:ascii="Times New Roman" w:eastAsia="Times New Roman" w:hAnsi="Times New Roman" w:cs="Times New Roman"/>
      <w:color w:val="auto"/>
      <w:lang w:eastAsia="en-US"/>
    </w:rPr>
  </w:style>
  <w:style w:type="character" w:styleId="Hipercze">
    <w:name w:val="Hyperlink"/>
    <w:basedOn w:val="Domylnaczcionkaakapitu"/>
    <w:uiPriority w:val="99"/>
    <w:unhideWhenUsed/>
    <w:rsid w:val="00597A57"/>
    <w:rPr>
      <w:color w:val="0563C1" w:themeColor="hyperlink"/>
      <w:u w:val="single"/>
    </w:rPr>
  </w:style>
  <w:style w:type="paragraph" w:styleId="Nagwek">
    <w:name w:val="header"/>
    <w:basedOn w:val="Normalny"/>
    <w:link w:val="NagwekZnak"/>
    <w:uiPriority w:val="99"/>
    <w:unhideWhenUsed/>
    <w:rsid w:val="00C44F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44FCD"/>
    <w:rPr>
      <w:rFonts w:ascii="Verdana" w:eastAsia="Verdana" w:hAnsi="Verdana" w:cs="Verdana"/>
      <w:color w:val="000000"/>
    </w:rPr>
  </w:style>
  <w:style w:type="paragraph" w:customStyle="1" w:styleId="footnotedescription">
    <w:name w:val="footnote description"/>
    <w:next w:val="Normalny"/>
    <w:link w:val="footnotedescriptionChar"/>
    <w:hidden/>
    <w:rsid w:val="00AF7EFB"/>
    <w:pPr>
      <w:spacing w:after="4"/>
    </w:pPr>
    <w:rPr>
      <w:rFonts w:ascii="Times New Roman" w:eastAsia="Times New Roman" w:hAnsi="Times New Roman" w:cs="Times New Roman"/>
      <w:color w:val="000000"/>
      <w:kern w:val="2"/>
      <w:sz w:val="20"/>
      <w:szCs w:val="24"/>
      <w14:ligatures w14:val="standardContextual"/>
    </w:rPr>
  </w:style>
  <w:style w:type="character" w:customStyle="1" w:styleId="footnotedescriptionChar">
    <w:name w:val="footnote description Char"/>
    <w:link w:val="footnotedescription"/>
    <w:rsid w:val="00AF7EFB"/>
    <w:rPr>
      <w:rFonts w:ascii="Times New Roman" w:eastAsia="Times New Roman" w:hAnsi="Times New Roman" w:cs="Times New Roman"/>
      <w:color w:val="000000"/>
      <w:kern w:val="2"/>
      <w:sz w:val="20"/>
      <w:szCs w:val="24"/>
      <w14:ligatures w14:val="standardContextual"/>
    </w:rPr>
  </w:style>
  <w:style w:type="character" w:customStyle="1" w:styleId="footnotemark">
    <w:name w:val="footnote mark"/>
    <w:hidden/>
    <w:rsid w:val="00AF7EFB"/>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2749</Words>
  <Characters>16500</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mhg</dc:creator>
  <cp:keywords/>
  <cp:lastModifiedBy>Małgorzata Anna Hamberg</cp:lastModifiedBy>
  <cp:revision>3</cp:revision>
  <cp:lastPrinted>2025-08-25T07:10:00Z</cp:lastPrinted>
  <dcterms:created xsi:type="dcterms:W3CDTF">2026-03-24T15:28:00Z</dcterms:created>
  <dcterms:modified xsi:type="dcterms:W3CDTF">2026-03-24T16:23:00Z</dcterms:modified>
</cp:coreProperties>
</file>